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1D2A5944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/>
        <w:jc w:val="both"/>
        <w:textAlignment w:val="auto"/>
        <w:outlineLvl w:val="9"/>
        <w:rPr>
          <w:rFonts w:hint="default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附件3：</w:t>
      </w:r>
    </w:p>
    <w:p w14:paraId="5D670149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/>
        <w:jc w:val="center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bCs/>
          <w:color w:val="auto"/>
          <w:sz w:val="44"/>
          <w:szCs w:val="44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44"/>
          <w:szCs w:val="44"/>
          <w:lang w:eastAsia="zh-CN"/>
        </w:rPr>
        <w:t>资格复审授权委托书</w:t>
      </w:r>
    </w:p>
    <w:p w14:paraId="1A7EC1AE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/>
        <w:jc w:val="center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bCs/>
          <w:color w:val="auto"/>
          <w:sz w:val="44"/>
          <w:szCs w:val="44"/>
          <w:lang w:eastAsia="zh-CN"/>
        </w:rPr>
      </w:pPr>
      <w:bookmarkStart w:id="0" w:name="_GoBack"/>
      <w:bookmarkEnd w:id="0"/>
    </w:p>
    <w:p w14:paraId="7F84A8B4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</w:p>
    <w:p w14:paraId="0F13028C"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/>
        <w:jc w:val="both"/>
        <w:textAlignment w:val="auto"/>
        <w:outlineLvl w:val="9"/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  <w:t>委托人情况</w:t>
      </w:r>
    </w:p>
    <w:p w14:paraId="63ED27C6"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姓名：</w:t>
      </w:r>
    </w:p>
    <w:p w14:paraId="1E81075F"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身份证号：</w:t>
      </w:r>
    </w:p>
    <w:p w14:paraId="1C57AF20"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联系方式：</w:t>
      </w:r>
    </w:p>
    <w:p w14:paraId="441FC47F"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0"/>
        <w:jc w:val="both"/>
        <w:textAlignment w:val="auto"/>
        <w:outlineLvl w:val="9"/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  <w:t>受委托人情况</w:t>
      </w:r>
    </w:p>
    <w:p w14:paraId="38B55619"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姓名：</w:t>
      </w:r>
    </w:p>
    <w:p w14:paraId="1911C15E"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身份证号：</w:t>
      </w:r>
    </w:p>
    <w:p w14:paraId="07D3FC07"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联系方式：</w:t>
      </w:r>
    </w:p>
    <w:p w14:paraId="18FABB5E"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0"/>
        <w:jc w:val="both"/>
        <w:textAlignment w:val="auto"/>
        <w:outlineLvl w:val="9"/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  <w:t>委托事项</w:t>
      </w:r>
    </w:p>
    <w:p w14:paraId="23546FB6"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本人因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  <w:lang w:val="en-US" w:eastAsia="zh-CN"/>
        </w:rPr>
        <w:t xml:space="preserve">                         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，不能到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现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场提交石嘴山市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第一人民医院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202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年公开招聘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备案制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工作人员资格复审材料。特委托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，与委托人系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关系，代表委托人履行与资格复审有关的一切手续。委托期间为202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年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日至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日，委托期间受委托人因代理行为产生的责任和后果由委托人承担。 </w:t>
      </w:r>
    </w:p>
    <w:p w14:paraId="54D01E84"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</w:p>
    <w:p w14:paraId="05D00377"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        委托人（签字并按指印）：</w:t>
      </w:r>
    </w:p>
    <w:p w14:paraId="24E0B1F0"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</w:p>
    <w:p w14:paraId="379A65E6"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        受委托人（签字并按指印）：</w:t>
      </w:r>
    </w:p>
    <w:p w14:paraId="64C33CDD"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</w:p>
    <w:p w14:paraId="0C04A8F2"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  附件：受委托人身份证复印件</w:t>
      </w:r>
    </w:p>
    <w:p w14:paraId="159DB061"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15"/>
          <w:szCs w:val="15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                             年    月    日</w:t>
      </w:r>
    </w:p>
    <w:p w14:paraId="4BEC45AF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jc w:val="both"/>
        <w:textAlignment w:val="auto"/>
      </w:pPr>
      <w:r>
        <w:rPr>
          <w:rFonts w:hint="default" w:ascii="Times New Roman" w:hAnsi="Times New Roman" w:eastAsia="仿宋_GB2312" w:cs="Times New Roman"/>
          <w:color w:val="auto"/>
          <w:sz w:val="21"/>
          <w:szCs w:val="21"/>
          <w:lang w:val="en-US" w:eastAsia="zh-CN"/>
        </w:rPr>
        <w:t>注：以上为授权委托书样本，需打印空白样本后手写填入相关内容，填入内容后打印无效。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lang w:val="en-US" w:eastAsia="zh-CN"/>
        </w:rPr>
        <w:t xml:space="preserve"> </w:t>
      </w:r>
    </w:p>
    <w:sectPr>
      <w:pgSz w:w="11906" w:h="16838"/>
      <w:pgMar w:top="1134" w:right="1474" w:bottom="1134" w:left="1587" w:header="851" w:footer="992" w:gutter="0"/>
      <w:cols w:space="0" w:num="1"/>
      <w:rtlGutter w:val="0"/>
      <w:docGrid w:type="lines" w:linePitch="43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B831362"/>
    <w:multiLevelType w:val="singleLevel"/>
    <w:tmpl w:val="6B831362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MzMTZhNzcwZDcxZjhhODU4MzM4NzExNjY4OTc2MzYifQ=="/>
  </w:docVars>
  <w:rsids>
    <w:rsidRoot w:val="1FA45AE5"/>
    <w:rsid w:val="0BC20C96"/>
    <w:rsid w:val="11CE73C4"/>
    <w:rsid w:val="1FA45AE5"/>
    <w:rsid w:val="2BF32F89"/>
    <w:rsid w:val="318E58F1"/>
    <w:rsid w:val="33571871"/>
    <w:rsid w:val="36FD21E1"/>
    <w:rsid w:val="3A8538B6"/>
    <w:rsid w:val="3AEF3C99"/>
    <w:rsid w:val="3B3E3F93"/>
    <w:rsid w:val="3EA370A9"/>
    <w:rsid w:val="3FEFB375"/>
    <w:rsid w:val="4B375DDF"/>
    <w:rsid w:val="4D2B6AC9"/>
    <w:rsid w:val="50A40073"/>
    <w:rsid w:val="5DC82230"/>
    <w:rsid w:val="61FD55C9"/>
    <w:rsid w:val="6C1A14D7"/>
    <w:rsid w:val="727B389F"/>
    <w:rsid w:val="7A131458"/>
    <w:rsid w:val="7BBF4209"/>
    <w:rsid w:val="7DDF6FB3"/>
    <w:rsid w:val="7F7FF641"/>
    <w:rsid w:val="7FA771A6"/>
    <w:rsid w:val="CF9E736D"/>
    <w:rsid w:val="D7FF3555"/>
    <w:rsid w:val="DBCEF785"/>
    <w:rsid w:val="DE6E0646"/>
    <w:rsid w:val="F77EB561"/>
    <w:rsid w:val="F7E85DE4"/>
    <w:rsid w:val="FDFBD782"/>
    <w:rsid w:val="FF7EE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next w:val="1"/>
    <w:link w:val="6"/>
    <w:qFormat/>
    <w:uiPriority w:val="0"/>
    <w:pPr>
      <w:keepNext/>
      <w:keepLines/>
      <w:spacing w:beforeLines="0" w:beforeAutospacing="0" w:afterLines="0" w:afterAutospacing="0" w:line="560" w:lineRule="exact"/>
      <w:jc w:val="center"/>
      <w:outlineLvl w:val="0"/>
    </w:pPr>
    <w:rPr>
      <w:rFonts w:ascii="Times New Roman" w:hAnsi="Times New Roman" w:eastAsia="方正小标宋简体" w:cstheme="minorBidi"/>
      <w:kern w:val="44"/>
      <w:sz w:val="44"/>
      <w:szCs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outlineLvl w:val="1"/>
    </w:pPr>
    <w:rPr>
      <w:rFonts w:ascii="Times New Roman" w:hAnsi="Times New Roman" w:eastAsia="黑体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标题 1 Char"/>
    <w:link w:val="2"/>
    <w:qFormat/>
    <w:uiPriority w:val="0"/>
    <w:rPr>
      <w:rFonts w:ascii="Times New Roman" w:hAnsi="Times New Roman" w:eastAsia="方正小标宋简体"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252</Words>
  <Characters>258</Characters>
  <Lines>0</Lines>
  <Paragraphs>0</Paragraphs>
  <TotalTime>2</TotalTime>
  <ScaleCrop>false</ScaleCrop>
  <LinksUpToDate>false</LinksUpToDate>
  <CharactersWithSpaces>374</CharactersWithSpaces>
  <Application>WPS Office_12.1.0.17140_F1E327BC-269C-435d-A152-05C5408002CA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2022-07-24T14:31:00Z</dcterms:created>
  <dc:creator>Administrator</dc:creator>
  <cp:lastModifiedBy>a slim cat</cp:lastModifiedBy>
  <dcterms:modified xsi:type="dcterms:W3CDTF">2024-06-25T08:23:08Z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2052-12.1.0.17140</vt:lpwstr>
  </property>
  <property fmtid="{D5CDD505-2E9C-101B-9397-08002B2CF9AE}" pid="3" name="ICV">
    <vt:lpwstr>06C7596D99A267E4CD511D640FF927F3</vt:lpwstr>
  </property>
</Properties>
</file>