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附件2</w:t>
      </w:r>
    </w:p>
    <w:p>
      <w:pPr>
        <w:bidi w:val="0"/>
        <w:rPr>
          <w:rFonts w:hint="eastAsia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青年专任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教师招聘面试试讲安排</w:t>
      </w:r>
    </w:p>
    <w:p>
      <w:pPr>
        <w:bidi w:val="0"/>
        <w:jc w:val="center"/>
        <w:rPr>
          <w:rFonts w:hint="default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(第二批)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（一）工商管理学院市场营销专任教师试讲方向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1.市场营销环境的SWOT分析；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2.市场营销策略分析；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二）会计学院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会计学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1.原材料按计划成本法核算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2.固定资产核算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3.以公允价值计量且其变动计入当期损益的金融资产核算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三）会计学院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财务管理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1.复利的终值与现值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2.个别资本成本及其计算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楷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3.净现值及其计算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文化与传媒学院</w:t>
      </w:r>
      <w:r>
        <w:rPr>
          <w:rFonts w:hint="eastAsia" w:ascii="Times New Roman" w:hAnsi="Times New Roman" w:eastAsia="方正楷体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旅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游管理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旅行社的产品战略制定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旅行社产品价格制定的方式方法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；（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旅行社管理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2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新的发展背景下，新疆旅游经济发展战略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；（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旅游经济学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旅游规划与开发的市场分析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旅游市场调研的步骤与方法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。（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旅游规划与开发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文化与传媒学院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法学专任教师试讲方向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1.反不正当竞争法的实体制度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2.国际法和国内法的关系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3.我国刑事诉讼的基本原则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文化与传媒学院新闻学专任教师试讲方向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1.新闻的选题与采访策划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2.网络新闻编辑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3.大众传播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七）信息科学与工程学院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信息安全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 计算机网络中CSMA/CD协议工作原理；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 密码学中RSA算法工作原理；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 医用电子仪器的主要安全指标与检测方法。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八）信息科学与工程学院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计算机科学与技术专任教师试讲方向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 程序设计语言中循环结构程序设计；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 xml:space="preserve">2. </w:t>
      </w:r>
      <w:r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  <w:t>数据结构中单链表存储结构以及插入与删除算法的实现；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 计算机网络中IP地址的子网划分方法。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九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医学院护理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学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1.护士的职业防护；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2.疼痛的管理；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3.青霉素过敏试验。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766504ED"/>
    <w:rsid w:val="03457CFC"/>
    <w:rsid w:val="04371FB6"/>
    <w:rsid w:val="0BD160B1"/>
    <w:rsid w:val="0D9E63F1"/>
    <w:rsid w:val="11F14A8E"/>
    <w:rsid w:val="18A644E3"/>
    <w:rsid w:val="1A2C7066"/>
    <w:rsid w:val="24456FD7"/>
    <w:rsid w:val="320960B6"/>
    <w:rsid w:val="344356A5"/>
    <w:rsid w:val="36274EBB"/>
    <w:rsid w:val="36BF4500"/>
    <w:rsid w:val="3E366758"/>
    <w:rsid w:val="3EB914FB"/>
    <w:rsid w:val="3EC05EAD"/>
    <w:rsid w:val="44503A20"/>
    <w:rsid w:val="465A4EA5"/>
    <w:rsid w:val="47E96853"/>
    <w:rsid w:val="4C9C297E"/>
    <w:rsid w:val="588D376D"/>
    <w:rsid w:val="5A4F611C"/>
    <w:rsid w:val="5B3E4212"/>
    <w:rsid w:val="5B576500"/>
    <w:rsid w:val="5BB67C24"/>
    <w:rsid w:val="5BFC0BAC"/>
    <w:rsid w:val="664A412A"/>
    <w:rsid w:val="69CB5582"/>
    <w:rsid w:val="6C7779D0"/>
    <w:rsid w:val="6FA54499"/>
    <w:rsid w:val="6FFF5F6C"/>
    <w:rsid w:val="71F73AA6"/>
    <w:rsid w:val="74A858FC"/>
    <w:rsid w:val="766504ED"/>
    <w:rsid w:val="7D1C7D13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738</Words>
  <Characters>824</Characters>
  <Lines>0</Lines>
  <Paragraphs>0</Paragraphs>
  <TotalTime>0</TotalTime>
  <ScaleCrop>false</ScaleCrop>
  <LinksUpToDate>false</LinksUpToDate>
  <CharactersWithSpaces>831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刘红霞</cp:lastModifiedBy>
  <cp:lastPrinted>2023-04-10T09:06:48Z</cp:lastPrinted>
  <dcterms:modified xsi:type="dcterms:W3CDTF">2023-04-10T09:06:55Z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AD60C91513A24C81B991000A5BDC2553</vt:lpwstr>
  </property>
</Properties>
</file>