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平湖市公开选调事业单位工作人员报名表</w:t>
      </w:r>
    </w:p>
    <w:p>
      <w:pPr>
        <w:widowControl/>
        <w:adjustRightInd w:val="0"/>
        <w:spacing w:line="700" w:lineRule="exact"/>
        <w:jc w:val="both"/>
        <w:rPr>
          <w:rFonts w:ascii="楷体_GB2312" w:hAnsi="仿宋" w:eastAsia="楷体_GB2312" w:cs="黑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方正宋三简体" w:hAnsi="宋体" w:eastAsia="方正宋三简体" w:cs="黑体"/>
          <w:kern w:val="0"/>
          <w:sz w:val="24"/>
          <w:szCs w:val="22"/>
          <w:lang w:val="en-US" w:eastAsia="zh-CN" w:bidi="ar-SA"/>
        </w:rPr>
        <w:t>报考单位：                      报考岗位：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0"/>
        <w:gridCol w:w="504"/>
        <w:gridCol w:w="469"/>
        <w:gridCol w:w="1197"/>
        <w:gridCol w:w="1150"/>
        <w:gridCol w:w="122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姓名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性别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(   岁)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民族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籍贯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作时间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入党时间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专业技术职务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有何专长</w:t>
            </w:r>
          </w:p>
        </w:tc>
        <w:tc>
          <w:tcPr>
            <w:tcW w:w="17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（手机）</w:t>
            </w:r>
          </w:p>
        </w:tc>
        <w:tc>
          <w:tcPr>
            <w:tcW w:w="237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及职务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简历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ascii="方正宋三简体" w:hAnsi="宋体" w:eastAsia="方正宋三简体"/>
                <w:b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奖惩情况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本人意见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 xml:space="preserve">                                    年    月    日   </w:t>
            </w: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ascii="方正宋三简体" w:hAnsi="宋体" w:eastAsia="方正宋三简体"/>
                <w:kern w:val="0"/>
                <w:sz w:val="24"/>
              </w:rPr>
              <w:t>资格审查</w:t>
            </w:r>
            <w:r>
              <w:rPr>
                <w:rFonts w:ascii="方正宋三简体" w:hAnsi="宋体" w:eastAsia="方正宋三简体"/>
                <w:kern w:val="0"/>
                <w:sz w:val="24"/>
              </w:rPr>
              <w:br w:type="textWrapping"/>
            </w:r>
            <w:r>
              <w:rPr>
                <w:rFonts w:ascii="方正宋三简体" w:hAnsi="宋体" w:eastAsia="方正宋三简体"/>
                <w:kern w:val="0"/>
                <w:sz w:val="24"/>
              </w:rPr>
              <w:t>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1265" w:firstLineChars="450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本表一式两份，一份单位存档，一份报平湖市人力社保局备案。</w:t>
      </w:r>
    </w:p>
    <w:p/>
    <w:sectPr>
      <w:footerReference r:id="rId3" w:type="default"/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—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仿宋_GB2312" w:eastAsia="仿宋_GB2312"/>
      <w:kern w:val="0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2023-02-22T06:53:55Z</dcterms:created>
  <dc:creator>hp</dc:creator>
  <cp:lastModifiedBy>hp</cp:lastModifiedBy>
  <dcterms:modified xsi:type="dcterms:W3CDTF">2023-02-22T06:54:11Z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AD0787EDA56845D8A1B1352FE4B3CFC0</vt:lpwstr>
  </property>
</Properties>
</file>