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清太坪镇公开选拔村（社区）后备干部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报名登记表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pPr w:leftFromText="180" w:rightFromText="180" w:vertAnchor="text" w:horzAnchor="page" w:tblpX="1284" w:tblpY="68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6"/>
        <w:gridCol w:w="1305"/>
        <w:gridCol w:w="1063"/>
        <w:gridCol w:w="1303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pacing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联系方式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3" w:hRule="exact"/>
        </w:trPr>
        <w:tc>
          <w:tcPr>
            <w:tcW w:w="78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10" w:type="dxa"/>
            <w:gridSpan w:val="7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60" w:lineRule="exact"/>
              <w:ind w:right="102"/>
              <w:rPr>
                <w:rFonts w:hint="eastAsia" w:eastAsia="宋体"/>
                <w:spacing w:val="0"/>
                <w:sz w:val="24"/>
                <w:lang w:eastAsia="zh-CN"/>
              </w:rPr>
            </w:pPr>
            <w:bookmarkStart w:id="11" w:name="A1701_20"/>
            <w:bookmarkEnd w:id="11"/>
            <w:r>
              <w:rPr>
                <w:rFonts w:hint="eastAsia" w:eastAsia="宋体"/>
                <w:szCs w:val="28"/>
                <w:lang w:eastAsia="zh-CN"/>
              </w:rPr>
              <w:t>注（从高中学历填起）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rPr>
          <w:rFonts w:hint="eastAsia"/>
        </w:rPr>
        <w:sectPr>
          <w:pgSz w:w="11907" w:h="16840"/>
          <w:pgMar w:top="1814" w:right="1531" w:bottom="2041" w:left="1531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195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221"/>
        <w:gridCol w:w="1274"/>
        <w:gridCol w:w="945"/>
        <w:gridCol w:w="1020"/>
        <w:gridCol w:w="4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exact"/>
        </w:trPr>
        <w:tc>
          <w:tcPr>
            <w:tcW w:w="61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bookmarkStart w:id="13" w:name="_GoBack"/>
            <w:r>
              <w:rPr>
                <w:rFonts w:hint="eastAsia"/>
                <w:szCs w:val="28"/>
                <w:lang w:eastAsia="zh-CN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582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pacing w:val="0"/>
                <w:sz w:val="28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1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1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报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考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村</w:t>
            </w:r>
          </w:p>
        </w:tc>
        <w:tc>
          <w:tcPr>
            <w:tcW w:w="249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eastAsia="zh-CN"/>
              </w:rPr>
              <w:t>是否服从调剂</w:t>
            </w:r>
          </w:p>
        </w:tc>
        <w:tc>
          <w:tcPr>
            <w:tcW w:w="60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</w:p>
        </w:tc>
        <w:tc>
          <w:tcPr>
            <w:tcW w:w="8582" w:type="dxa"/>
            <w:gridSpan w:val="5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left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eastAsia="zh-CN"/>
              </w:rPr>
              <w:t>注（说明所报考村可报依据，例：申请报考</w:t>
            </w:r>
            <w:r>
              <w:rPr>
                <w:rFonts w:hint="eastAsia" w:eastAsia="宋体"/>
                <w:szCs w:val="28"/>
                <w:lang w:val="en-US" w:eastAsia="zh-CN"/>
              </w:rPr>
              <w:t>XXX村，本人户籍所在地为XXX村</w:t>
            </w:r>
            <w:r>
              <w:rPr>
                <w:rFonts w:hint="eastAsia" w:eastAsia="宋体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13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诚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诺</w:t>
            </w:r>
          </w:p>
        </w:tc>
        <w:tc>
          <w:tcPr>
            <w:tcW w:w="8582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ab/>
            </w:r>
          </w:p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</w:p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5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 w:rightChars="0" w:firstLine="500" w:firstLineChars="200"/>
              <w:jc w:val="both"/>
              <w:textAlignment w:val="auto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本人承诺：服从招聘单位工作岗位安排，以上各项由本人如实填写。如有不实，责任自负。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5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 w:rightChars="0" w:firstLine="4000" w:firstLineChars="1600"/>
              <w:jc w:val="both"/>
              <w:textAlignment w:val="auto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5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 w:rightChars="0" w:firstLine="4000" w:firstLineChars="1600"/>
              <w:jc w:val="both"/>
              <w:textAlignment w:val="auto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年</w:t>
            </w: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pacing w:val="20"/>
                <w:szCs w:val="28"/>
                <w:lang w:eastAsia="zh-CN"/>
              </w:rPr>
              <w:t>月</w:t>
            </w: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pacing w:val="20"/>
                <w:szCs w:val="28"/>
                <w:lang w:eastAsia="zh-CN"/>
              </w:rPr>
              <w:t>日</w:t>
            </w:r>
          </w:p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</w:p>
        </w:tc>
      </w:tr>
      <w:bookmarkEnd w:id="13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MWZkMTRlYjExNTFlOGFmMzc4NjY4NzU2YjZkYWUifQ=="/>
  </w:docVars>
  <w:rsids>
    <w:rsidRoot w:val="60B64717"/>
    <w:rsid w:val="12BB3B36"/>
    <w:rsid w:val="60B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233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2023-02-07T03:13:00Z</dcterms:created>
  <dc:creator>你别皱眉</dc:creator>
  <cp:lastModifiedBy>你别皱眉</cp:lastModifiedBy>
  <dcterms:modified xsi:type="dcterms:W3CDTF">2023-02-07T03:15:56Z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296F08FDA3F14B40B923DDD44D93F389</vt:lpwstr>
  </property>
</Properties>
</file>