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pPr>
      <w:r>
        <w:rPr>
          <w:rStyle w:val="13"/>
          <w:rFonts w:hint="default" w:ascii="Times New Roman" w:hAnsi="Times New Roman" w:eastAsia="黑体" w:cs="Times New Roman"/>
          <w:b w:val="0"/>
          <w:bCs/>
          <w:color w:val="auto"/>
          <w:spacing w:val="0"/>
          <w:w w:val="100"/>
          <w:kern w:val="2"/>
          <w:sz w:val="32"/>
          <w:szCs w:val="32"/>
          <w:shd w:val="clear" w:color="auto" w:fill="FFFFFF"/>
          <w:lang w:val="en-US" w:eastAsia="zh-CN"/>
        </w:rPr>
        <w:t>附件二</w:t>
      </w:r>
    </w:p>
    <w:p>
      <w:pPr>
        <w:pStyle w:val="2"/>
        <w:keepNext w:val="0"/>
        <w:keepLines w:val="0"/>
        <w:pageBreakBefore w:val="0"/>
        <w:wordWrap/>
        <w:overflowPunct/>
        <w:topLinePunct w:val="0"/>
        <w:bidi w:val="0"/>
        <w:spacing w:before="0" w:line="560" w:lineRule="exact"/>
        <w:ind w:left="0" w:leftChars="0"/>
        <w:rPr>
          <w:rFonts w:hint="default" w:ascii="Times New Roman" w:hAnsi="Times New Roman" w:eastAsia="仿宋_GB2312" w:cs="Times New Roman"/>
          <w:spacing w:val="0"/>
          <w:w w:val="100"/>
          <w:kern w:val="2"/>
          <w:lang w:val="en-US" w:eastAsia="zh-CN"/>
        </w:rPr>
      </w:pPr>
    </w:p>
    <w:p>
      <w:pPr>
        <w:keepNext w:val="0"/>
        <w:keepLines w:val="0"/>
        <w:pageBreakBefore w:val="0"/>
        <w:kinsoku/>
        <w:wordWrap/>
        <w:overflowPunct/>
        <w:topLinePunct w:val="0"/>
        <w:autoSpaceDE/>
        <w:autoSpaceDN/>
        <w:bidi w:val="0"/>
        <w:adjustRightInd/>
        <w:spacing w:line="560" w:lineRule="exact"/>
        <w:ind w:left="0" w:leftChars="0"/>
        <w:jc w:val="center"/>
        <w:rPr>
          <w:rFonts w:hint="default" w:ascii="Times New Roman" w:hAnsi="Times New Roman" w:eastAsia="方正小标宋简体" w:cs="Times New Roman"/>
          <w:color w:val="auto"/>
          <w:spacing w:val="0"/>
          <w:w w:val="100"/>
          <w:kern w:val="2"/>
          <w:sz w:val="44"/>
          <w:szCs w:val="44"/>
        </w:rPr>
      </w:pPr>
      <w:r>
        <w:rPr>
          <w:rFonts w:hint="default" w:ascii="Times New Roman" w:hAnsi="Times New Roman" w:eastAsia="方正小标宋简体" w:cs="Times New Roman"/>
          <w:color w:val="auto"/>
          <w:spacing w:val="0"/>
          <w:w w:val="100"/>
          <w:kern w:val="2"/>
          <w:sz w:val="44"/>
          <w:szCs w:val="44"/>
        </w:rPr>
        <w:t>银川市正禹水利水电工程质量检测有限公司招聘公告</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仿宋_GB2312" w:cs="Times New Roman"/>
          <w:b w:val="0"/>
          <w:bCs/>
          <w:color w:val="auto"/>
          <w:spacing w:val="0"/>
          <w:w w:val="100"/>
          <w:kern w:val="21"/>
          <w:sz w:val="32"/>
          <w:szCs w:val="32"/>
          <w:shd w:val="clear" w:color="auto" w:fill="FFFFFF"/>
          <w:lang w:val="zh-CN" w:eastAsia="zh-CN"/>
        </w:rPr>
      </w:pPr>
      <w:r>
        <w:rPr>
          <w:rStyle w:val="13"/>
          <w:rFonts w:hint="default" w:ascii="Times New Roman" w:hAnsi="Times New Roman" w:eastAsia="仿宋_GB2312" w:cs="Times New Roman"/>
          <w:b w:val="0"/>
          <w:bCs/>
          <w:color w:val="auto"/>
          <w:spacing w:val="0"/>
          <w:w w:val="100"/>
          <w:kern w:val="21"/>
          <w:sz w:val="32"/>
          <w:szCs w:val="32"/>
          <w:shd w:val="clear" w:color="auto" w:fill="FFFFFF"/>
          <w:lang w:val="zh-CN" w:eastAsia="zh-CN"/>
        </w:rPr>
        <w:t>银川市正禹水利水电工程质量检测有限公司原名宁夏水利水电建设工程质量监督中心站实验室，经自治区水利厅批准于1997年成立，主要负责我区水利工程质量抽检和常规来样委托试验。</w:t>
      </w:r>
      <w:bookmarkStart w:id="0" w:name="_Toc11108"/>
      <w:bookmarkStart w:id="1" w:name="_Toc13036"/>
      <w:bookmarkStart w:id="2" w:name="_Toc15818"/>
      <w:r>
        <w:rPr>
          <w:rStyle w:val="13"/>
          <w:rFonts w:hint="default" w:ascii="Times New Roman" w:hAnsi="Times New Roman" w:eastAsia="仿宋_GB2312" w:cs="Times New Roman"/>
          <w:b w:val="0"/>
          <w:bCs/>
          <w:color w:val="auto"/>
          <w:spacing w:val="0"/>
          <w:w w:val="100"/>
          <w:kern w:val="21"/>
          <w:sz w:val="32"/>
          <w:szCs w:val="32"/>
          <w:shd w:val="clear" w:color="auto" w:fill="FFFFFF"/>
          <w:lang w:val="zh-CN" w:eastAsia="zh-CN"/>
        </w:rPr>
        <w:t>经营资质：</w:t>
      </w:r>
      <w:bookmarkEnd w:id="0"/>
      <w:bookmarkEnd w:id="1"/>
      <w:bookmarkStart w:id="3" w:name="_Toc29421"/>
      <w:r>
        <w:rPr>
          <w:rStyle w:val="13"/>
          <w:rFonts w:hint="default" w:ascii="Times New Roman" w:hAnsi="Times New Roman" w:eastAsia="仿宋_GB2312" w:cs="Times New Roman"/>
          <w:b w:val="0"/>
          <w:bCs/>
          <w:color w:val="auto"/>
          <w:spacing w:val="0"/>
          <w:w w:val="100"/>
          <w:kern w:val="21"/>
          <w:sz w:val="32"/>
          <w:szCs w:val="32"/>
          <w:shd w:val="clear" w:color="auto" w:fill="FFFFFF"/>
          <w:lang w:val="zh-CN" w:eastAsia="zh-CN"/>
        </w:rPr>
        <w:t>水利部颁发混凝土工程类甲级检测资质、</w:t>
      </w:r>
      <w:bookmarkEnd w:id="2"/>
      <w:bookmarkEnd w:id="3"/>
      <w:bookmarkStart w:id="4" w:name="_Toc4035"/>
      <w:bookmarkStart w:id="5" w:name="_Toc11263"/>
      <w:r>
        <w:rPr>
          <w:rStyle w:val="13"/>
          <w:rFonts w:hint="default" w:ascii="Times New Roman" w:hAnsi="Times New Roman" w:eastAsia="仿宋_GB2312" w:cs="Times New Roman"/>
          <w:b w:val="0"/>
          <w:bCs/>
          <w:color w:val="auto"/>
          <w:spacing w:val="0"/>
          <w:w w:val="100"/>
          <w:kern w:val="21"/>
          <w:sz w:val="32"/>
          <w:szCs w:val="32"/>
          <w:shd w:val="clear" w:color="auto" w:fill="FFFFFF"/>
          <w:lang w:val="en-US" w:eastAsia="zh-CN"/>
        </w:rPr>
        <w:t>自治区水利厅颁发岩土类乙级、量测类乙级检测资质、</w:t>
      </w:r>
      <w:bookmarkEnd w:id="4"/>
      <w:bookmarkEnd w:id="5"/>
      <w:r>
        <w:rPr>
          <w:rStyle w:val="13"/>
          <w:rFonts w:hint="default" w:ascii="Times New Roman" w:hAnsi="Times New Roman" w:eastAsia="仿宋_GB2312" w:cs="Times New Roman"/>
          <w:b w:val="0"/>
          <w:bCs/>
          <w:color w:val="auto"/>
          <w:spacing w:val="0"/>
          <w:w w:val="100"/>
          <w:kern w:val="21"/>
          <w:sz w:val="32"/>
          <w:szCs w:val="32"/>
          <w:shd w:val="clear" w:color="auto" w:fill="FFFFFF"/>
          <w:lang w:val="zh-CN" w:eastAsia="zh-CN"/>
        </w:rPr>
        <w:t>自治区质量技术监督局计量认证机构。因</w:t>
      </w:r>
      <w:r>
        <w:rPr>
          <w:rStyle w:val="13"/>
          <w:rFonts w:hint="default" w:ascii="Times New Roman" w:hAnsi="Times New Roman" w:eastAsia="仿宋_GB2312" w:cs="Times New Roman"/>
          <w:b w:val="0"/>
          <w:bCs/>
          <w:color w:val="auto"/>
          <w:spacing w:val="0"/>
          <w:w w:val="100"/>
          <w:kern w:val="21"/>
          <w:sz w:val="32"/>
          <w:szCs w:val="32"/>
          <w:shd w:val="clear" w:color="auto" w:fill="FFFFFF"/>
          <w:lang w:val="en-US" w:eastAsia="zh-CN"/>
        </w:rPr>
        <w:t>经营管理及业务发展需要，现面向社会公开招聘工作人员9名，有关事项公告如下：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rPr>
      </w:pPr>
      <w:r>
        <w:rPr>
          <w:rStyle w:val="13"/>
          <w:rFonts w:hint="default" w:ascii="Times New Roman" w:hAnsi="Times New Roman" w:eastAsia="黑体" w:cs="Times New Roman"/>
          <w:b w:val="0"/>
          <w:bCs/>
          <w:color w:val="auto"/>
          <w:spacing w:val="0"/>
          <w:w w:val="100"/>
          <w:kern w:val="2"/>
          <w:sz w:val="32"/>
          <w:szCs w:val="32"/>
          <w:shd w:val="clear" w:color="auto" w:fill="FFFFFF"/>
        </w:rPr>
        <w:t>一、招聘原则</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一</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坚持公开、公正、公平、择优聘用的原则；</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二</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坚持德才兼备、以德为先的原则；</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三</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坚持专业匹配、人岗相适的原则。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rPr>
      </w:pPr>
      <w:r>
        <w:rPr>
          <w:rStyle w:val="13"/>
          <w:rFonts w:hint="default" w:ascii="Times New Roman" w:hAnsi="Times New Roman" w:eastAsia="黑体" w:cs="Times New Roman"/>
          <w:b w:val="0"/>
          <w:bCs/>
          <w:color w:val="auto"/>
          <w:spacing w:val="0"/>
          <w:w w:val="100"/>
          <w:kern w:val="2"/>
          <w:sz w:val="32"/>
          <w:szCs w:val="32"/>
          <w:shd w:val="clear" w:color="auto" w:fill="FFFFFF"/>
        </w:rPr>
        <w:t>二、招聘基本条件</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一</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拥护中国共产党的领导，自觉践行党的基本</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路线</w:t>
      </w:r>
      <w:r>
        <w:rPr>
          <w:rStyle w:val="13"/>
          <w:rFonts w:hint="default" w:ascii="Times New Roman" w:hAnsi="Times New Roman" w:eastAsia="仿宋_GB2312" w:cs="Times New Roman"/>
          <w:b w:val="0"/>
          <w:bCs/>
          <w:spacing w:val="0"/>
          <w:w w:val="100"/>
          <w:kern w:val="2"/>
          <w:sz w:val="32"/>
          <w:szCs w:val="32"/>
          <w:shd w:val="clear" w:color="auto" w:fill="FFFFFF"/>
        </w:rPr>
        <w:t>和各项方针、政策，遵守宪法和法律；</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二</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具有履行职责所需要的理论素养和解决实际问题能力，善于开拓创新，卓有成效地开展工作</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三</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正确行使公司赋予的各项权力，依法依规办事，清正廉洁，以身作则，能够自觉接受批评和监督</w:t>
      </w:r>
      <w:r>
        <w:rPr>
          <w:rStyle w:val="13"/>
          <w:rFonts w:hint="eastAsia" w:ascii="Times New Roman" w:hAnsi="Times New Roman" w:eastAsia="仿宋_GB2312" w:cs="Times New Roman"/>
          <w:b w:val="0"/>
          <w:bCs/>
          <w:color w:val="auto"/>
          <w:spacing w:val="0"/>
          <w:w w:val="100"/>
          <w:kern w:val="2"/>
          <w:sz w:val="32"/>
          <w:szCs w:val="32"/>
          <w:shd w:val="clear" w:color="auto" w:fill="FFFFFF"/>
          <w:lang w:val="en-US" w:eastAsia="zh-CN"/>
        </w:rPr>
        <w:t>；</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四</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坚持和维护民主集中制原则，作风正派，处事公道，有全局观念，善于团结同志；</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五</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适应岗位要求的身体条件，具有岗位所需要的专业及技能条件</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六</w:t>
      </w:r>
      <w:r>
        <w:rPr>
          <w:rStyle w:val="13"/>
          <w:rFonts w:hint="eastAsia" w:ascii="Times New Roman" w:hAnsi="Times New Roman" w:eastAsia="仿宋_GB2312" w:cs="Times New Roman"/>
          <w:b w:val="0"/>
          <w:bCs/>
          <w:spacing w:val="0"/>
          <w:w w:val="100"/>
          <w:kern w:val="2"/>
          <w:sz w:val="32"/>
          <w:szCs w:val="32"/>
          <w:shd w:val="clear" w:color="auto" w:fill="FFFFFF"/>
          <w:lang w:eastAsia="zh-CN"/>
        </w:rPr>
        <w:t>）</w:t>
      </w:r>
      <w:r>
        <w:rPr>
          <w:rStyle w:val="13"/>
          <w:rFonts w:hint="default" w:ascii="Times New Roman" w:hAnsi="Times New Roman" w:eastAsia="仿宋_GB2312" w:cs="Times New Roman"/>
          <w:b w:val="0"/>
          <w:bCs/>
          <w:spacing w:val="0"/>
          <w:w w:val="100"/>
          <w:kern w:val="2"/>
          <w:sz w:val="32"/>
          <w:szCs w:val="32"/>
          <w:shd w:val="clear" w:color="auto" w:fill="FFFFFF"/>
        </w:rPr>
        <w:t>具有良好的品行和职业道德，无违法违纪等不良记录，下列人员不得报名：</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default" w:ascii="Times New Roman" w:hAnsi="Times New Roman" w:eastAsia="仿宋_GB2312" w:cs="Times New Roman"/>
          <w:b w:val="0"/>
          <w:bCs/>
          <w:spacing w:val="0"/>
          <w:w w:val="100"/>
          <w:kern w:val="2"/>
          <w:sz w:val="32"/>
          <w:szCs w:val="32"/>
          <w:shd w:val="clear" w:color="auto" w:fill="FFFFFF"/>
        </w:rPr>
        <w:t>1.曾因犯罪受过刑事处罚的人员；</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default" w:ascii="Times New Roman" w:hAnsi="Times New Roman" w:eastAsia="仿宋_GB2312" w:cs="Times New Roman"/>
          <w:b w:val="0"/>
          <w:bCs/>
          <w:spacing w:val="0"/>
          <w:w w:val="100"/>
          <w:kern w:val="2"/>
          <w:sz w:val="32"/>
          <w:szCs w:val="32"/>
          <w:shd w:val="clear" w:color="auto" w:fill="FFFFFF"/>
        </w:rPr>
        <w:t>2.曾被辞退、开除的人员；</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default" w:ascii="Times New Roman" w:hAnsi="Times New Roman" w:eastAsia="仿宋_GB2312" w:cs="Times New Roman"/>
          <w:b w:val="0"/>
          <w:bCs/>
          <w:spacing w:val="0"/>
          <w:w w:val="100"/>
          <w:kern w:val="2"/>
          <w:sz w:val="32"/>
          <w:szCs w:val="32"/>
          <w:shd w:val="clear" w:color="auto" w:fill="FFFFFF"/>
        </w:rPr>
        <w:t>3.有失信记录人员；</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default" w:ascii="Times New Roman" w:hAnsi="Times New Roman" w:eastAsia="仿宋_GB2312" w:cs="Times New Roman"/>
          <w:b w:val="0"/>
          <w:bCs/>
          <w:spacing w:val="0"/>
          <w:w w:val="100"/>
          <w:kern w:val="2"/>
          <w:sz w:val="32"/>
          <w:szCs w:val="32"/>
          <w:shd w:val="clear" w:color="auto" w:fill="FFFFFF"/>
        </w:rPr>
        <w:t>4.法律法规规定其他情形不得录用的人员。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rPr>
      </w:pPr>
      <w:r>
        <w:rPr>
          <w:rStyle w:val="13"/>
          <w:rFonts w:hint="default" w:ascii="Times New Roman" w:hAnsi="Times New Roman" w:eastAsia="黑体" w:cs="Times New Roman"/>
          <w:b w:val="0"/>
          <w:bCs/>
          <w:color w:val="auto"/>
          <w:spacing w:val="0"/>
          <w:w w:val="100"/>
          <w:kern w:val="2"/>
          <w:sz w:val="32"/>
          <w:szCs w:val="32"/>
          <w:shd w:val="clear" w:color="auto" w:fill="FFFFFF"/>
        </w:rPr>
        <w:t>三、招聘范围及工作地点</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default" w:ascii="Times New Roman" w:hAnsi="Times New Roman" w:eastAsia="仿宋_GB2312" w:cs="Times New Roman"/>
          <w:b w:val="0"/>
          <w:bCs/>
          <w:spacing w:val="0"/>
          <w:w w:val="100"/>
          <w:kern w:val="2"/>
          <w:sz w:val="32"/>
          <w:szCs w:val="32"/>
          <w:shd w:val="clear" w:color="auto" w:fill="FFFFFF"/>
        </w:rPr>
        <w:t>面向全社会公开招聘，工作地点：银川市或其他项目实施地点，具体根据工作安排决定。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rPr>
      </w:pPr>
      <w:r>
        <w:rPr>
          <w:rStyle w:val="13"/>
          <w:rFonts w:hint="default" w:ascii="Times New Roman" w:hAnsi="Times New Roman" w:eastAsia="黑体" w:cs="Times New Roman"/>
          <w:b w:val="0"/>
          <w:bCs/>
          <w:color w:val="auto"/>
          <w:spacing w:val="0"/>
          <w:w w:val="100"/>
          <w:kern w:val="2"/>
          <w:sz w:val="32"/>
          <w:szCs w:val="32"/>
          <w:shd w:val="clear" w:color="auto" w:fill="FFFFFF"/>
        </w:rPr>
        <w:t>四、招聘岗位任职要求和薪资待遇</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（一）水利工程质量检测员4名，待遇薪资：面议</w:t>
      </w:r>
    </w:p>
    <w:p>
      <w:pPr>
        <w:pStyle w:val="7"/>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firstLine="640" w:firstLineChars="200"/>
        <w:jc w:val="both"/>
        <w:textAlignment w:val="baseline"/>
        <w:rPr>
          <w:rStyle w:val="13"/>
          <w:rFonts w:hint="default" w:ascii="Times New Roman" w:hAnsi="Times New Roman" w:eastAsia="仿宋_GB2312" w:cs="Times New Roman"/>
          <w:b w:val="0"/>
          <w:bCs/>
          <w:spacing w:val="0"/>
          <w:w w:val="100"/>
          <w:kern w:val="2"/>
          <w:sz w:val="32"/>
          <w:szCs w:val="32"/>
        </w:rPr>
      </w:pPr>
      <w:r>
        <w:rPr>
          <w:rStyle w:val="13"/>
          <w:rFonts w:hint="default" w:ascii="Times New Roman" w:hAnsi="Times New Roman" w:eastAsia="仿宋_GB2312" w:cs="Times New Roman"/>
          <w:b w:val="0"/>
          <w:bCs/>
          <w:spacing w:val="0"/>
          <w:w w:val="100"/>
          <w:kern w:val="2"/>
          <w:sz w:val="32"/>
          <w:szCs w:val="32"/>
        </w:rPr>
        <w:t>任职要求：大学专科及以上学历，具有水利工程等相关专业，年龄25周岁至50周岁，具有5年及以上水利工程质量检测工作经验；有水利水电相关专业中级及以上职称，持有水利部检测员证优先。</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（二）</w:t>
      </w:r>
      <w:r>
        <w:rPr>
          <w:rStyle w:val="13"/>
          <w:rFonts w:hint="default" w:ascii="Times New Roman" w:hAnsi="Times New Roman" w:eastAsia="楷体_GB2312" w:cs="Times New Roman"/>
          <w:spacing w:val="0"/>
          <w:w w:val="100"/>
          <w:kern w:val="2"/>
          <w:sz w:val="32"/>
          <w:szCs w:val="32"/>
          <w:shd w:val="clear" w:color="auto" w:fill="FFFFFF"/>
          <w:lang w:val="en-US" w:eastAsia="zh-CN"/>
        </w:rPr>
        <w:t>化学</w:t>
      </w:r>
      <w:r>
        <w:rPr>
          <w:rStyle w:val="13"/>
          <w:rFonts w:hint="default" w:ascii="Times New Roman" w:hAnsi="Times New Roman" w:eastAsia="楷体_GB2312" w:cs="Times New Roman"/>
          <w:spacing w:val="0"/>
          <w:w w:val="100"/>
          <w:kern w:val="2"/>
          <w:sz w:val="32"/>
          <w:szCs w:val="32"/>
          <w:shd w:val="clear" w:color="auto" w:fill="FFFFFF"/>
        </w:rPr>
        <w:t>检测员1名，待遇薪资：面议</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rPr>
      </w:pPr>
      <w:r>
        <w:rPr>
          <w:rStyle w:val="13"/>
          <w:rFonts w:hint="default" w:ascii="Times New Roman" w:hAnsi="Times New Roman" w:eastAsia="仿宋_GB2312" w:cs="Times New Roman"/>
          <w:b w:val="0"/>
          <w:bCs/>
          <w:spacing w:val="0"/>
          <w:w w:val="100"/>
          <w:kern w:val="2"/>
          <w:sz w:val="32"/>
          <w:szCs w:val="32"/>
        </w:rPr>
        <w:t>任职要求：大学本科及以上学历，化学类相关专业，年龄30周岁以下；具备较强的学习、沟通能力，善于交际，有良好的团队合作意识</w:t>
      </w:r>
      <w:r>
        <w:rPr>
          <w:rStyle w:val="13"/>
          <w:rFonts w:hint="default" w:ascii="Times New Roman" w:hAnsi="Times New Roman" w:eastAsia="仿宋_GB2312" w:cs="Times New Roman"/>
          <w:b w:val="0"/>
          <w:bCs/>
          <w:spacing w:val="0"/>
          <w:w w:val="100"/>
          <w:kern w:val="2"/>
          <w:sz w:val="32"/>
          <w:szCs w:val="32"/>
          <w:lang w:eastAsia="zh-CN"/>
        </w:rPr>
        <w:t>，</w:t>
      </w:r>
      <w:r>
        <w:rPr>
          <w:rStyle w:val="13"/>
          <w:rFonts w:hint="default" w:ascii="Times New Roman" w:hAnsi="Times New Roman" w:eastAsia="仿宋_GB2312" w:cs="Times New Roman"/>
          <w:b w:val="0"/>
          <w:bCs/>
          <w:spacing w:val="0"/>
          <w:w w:val="100"/>
          <w:kern w:val="2"/>
          <w:sz w:val="32"/>
          <w:szCs w:val="32"/>
          <w:lang w:val="en-US" w:eastAsia="zh-CN"/>
        </w:rPr>
        <w:t>持有水利部检测员证优先。</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（三）行政职员2名，待遇薪资：面议</w:t>
      </w:r>
    </w:p>
    <w:p>
      <w:pPr>
        <w:keepNext w:val="0"/>
        <w:keepLines w:val="0"/>
        <w:pageBreakBefore w:val="0"/>
        <w:wordWrap/>
        <w:overflowPunct/>
        <w:topLinePunct w:val="0"/>
        <w:bidi w:val="0"/>
        <w:spacing w:line="560" w:lineRule="exact"/>
        <w:ind w:left="0" w:leftChars="0" w:firstLine="640" w:firstLineChars="200"/>
        <w:outlineLvl w:val="1"/>
        <w:rPr>
          <w:rStyle w:val="13"/>
          <w:rFonts w:hint="default" w:ascii="Times New Roman" w:hAnsi="Times New Roman" w:eastAsia="仿宋_GB2312" w:cs="Times New Roman"/>
          <w:b w:val="0"/>
          <w:bCs/>
          <w:spacing w:val="0"/>
          <w:w w:val="100"/>
          <w:kern w:val="2"/>
          <w:sz w:val="32"/>
          <w:szCs w:val="32"/>
        </w:rPr>
      </w:pPr>
      <w:r>
        <w:rPr>
          <w:rStyle w:val="13"/>
          <w:rFonts w:hint="default" w:ascii="Times New Roman" w:hAnsi="Times New Roman" w:eastAsia="仿宋_GB2312" w:cs="Times New Roman"/>
          <w:b w:val="0"/>
          <w:bCs/>
          <w:spacing w:val="0"/>
          <w:w w:val="100"/>
          <w:kern w:val="2"/>
          <w:sz w:val="32"/>
          <w:szCs w:val="32"/>
        </w:rPr>
        <w:t>任职要求：大学本科及以上学历，年龄35周岁以下，具有3年及以上从事人资工作、企业宣传或是基层党建工作经验（满足上述条件之一即可）；从事过人资工作的有国有企业人资工作经验，持有人力资源中级及以上职称者优先；从事过党建工作的要求政治面貌为中共党员，获得上级党委相关荣誉的优先。</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（四）营销专员1名，待遇薪资：面议</w:t>
      </w:r>
    </w:p>
    <w:p>
      <w:pPr>
        <w:pStyle w:val="7"/>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firstLine="640" w:firstLineChars="200"/>
        <w:jc w:val="both"/>
        <w:textAlignment w:val="baseline"/>
        <w:rPr>
          <w:rStyle w:val="13"/>
          <w:rFonts w:hint="default" w:ascii="Times New Roman" w:hAnsi="Times New Roman" w:eastAsia="仿宋_GB2312" w:cs="Times New Roman"/>
          <w:b w:val="0"/>
          <w:bCs/>
          <w:spacing w:val="0"/>
          <w:w w:val="100"/>
          <w:kern w:val="2"/>
          <w:sz w:val="32"/>
          <w:szCs w:val="32"/>
        </w:rPr>
      </w:pPr>
      <w:r>
        <w:rPr>
          <w:rStyle w:val="13"/>
          <w:rFonts w:hint="default" w:ascii="Times New Roman" w:hAnsi="Times New Roman" w:eastAsia="仿宋_GB2312" w:cs="Times New Roman"/>
          <w:b w:val="0"/>
          <w:bCs/>
          <w:spacing w:val="0"/>
          <w:w w:val="100"/>
          <w:kern w:val="2"/>
          <w:sz w:val="32"/>
          <w:szCs w:val="32"/>
        </w:rPr>
        <w:t>任职要求：大学本科及以上学历，年龄35周岁以下，具有5年及以上从事营销工作经验；具备较强的学习、沟通能力，善于交际；有良好的团队合作意识；</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（五）安全专员1名，待遇薪资：面议</w:t>
      </w:r>
    </w:p>
    <w:p>
      <w:pPr>
        <w:pStyle w:val="7"/>
        <w:keepNext w:val="0"/>
        <w:keepLines w:val="0"/>
        <w:pageBreakBefore w:val="0"/>
        <w:widowControl/>
        <w:kinsoku w:val="0"/>
        <w:wordWrap/>
        <w:overflowPunct/>
        <w:topLinePunct w:val="0"/>
        <w:autoSpaceDE w:val="0"/>
        <w:autoSpaceDN w:val="0"/>
        <w:bidi w:val="0"/>
        <w:adjustRightInd w:val="0"/>
        <w:snapToGrid w:val="0"/>
        <w:spacing w:beforeAutospacing="0" w:after="0" w:afterAutospacing="0" w:line="560" w:lineRule="exact"/>
        <w:ind w:left="0" w:leftChars="0" w:firstLine="640" w:firstLineChars="200"/>
        <w:jc w:val="both"/>
        <w:textAlignment w:val="baseline"/>
        <w:rPr>
          <w:rStyle w:val="13"/>
          <w:rFonts w:hint="default" w:ascii="Times New Roman" w:hAnsi="Times New Roman" w:eastAsia="仿宋_GB2312" w:cs="Times New Roman"/>
          <w:b w:val="0"/>
          <w:bCs/>
          <w:spacing w:val="0"/>
          <w:w w:val="100"/>
          <w:kern w:val="2"/>
          <w:sz w:val="32"/>
          <w:szCs w:val="32"/>
        </w:rPr>
      </w:pPr>
      <w:r>
        <w:rPr>
          <w:rFonts w:hint="default" w:ascii="Times New Roman" w:hAnsi="Times New Roman" w:eastAsia="仿宋_GB2312" w:cs="Times New Roman"/>
          <w:spacing w:val="0"/>
          <w:w w:val="100"/>
          <w:kern w:val="2"/>
          <w:sz w:val="32"/>
          <w:szCs w:val="32"/>
        </w:rPr>
        <w:t>任职要求：</w:t>
      </w:r>
      <w:r>
        <w:rPr>
          <w:rStyle w:val="13"/>
          <w:rFonts w:hint="default" w:ascii="Times New Roman" w:hAnsi="Times New Roman" w:eastAsia="仿宋_GB2312" w:cs="Times New Roman"/>
          <w:b w:val="0"/>
          <w:bCs/>
          <w:spacing w:val="0"/>
          <w:w w:val="100"/>
          <w:kern w:val="2"/>
          <w:sz w:val="32"/>
          <w:szCs w:val="32"/>
        </w:rPr>
        <w:t>大学本科及以上学历，年龄35周岁以下，有从事2年企业安全工作经验；持有注册安全工程师证优先。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Style w:val="13"/>
          <w:rFonts w:hint="default" w:ascii="Times New Roman" w:hAnsi="Times New Roman" w:eastAsia="黑体" w:cs="Times New Roman"/>
          <w:b w:val="0"/>
          <w:bCs/>
          <w:color w:val="auto"/>
          <w:spacing w:val="0"/>
          <w:w w:val="100"/>
          <w:kern w:val="2"/>
          <w:sz w:val="32"/>
          <w:szCs w:val="32"/>
          <w:shd w:val="clear" w:color="auto" w:fill="FFFFFF"/>
        </w:rPr>
      </w:pPr>
      <w:r>
        <w:rPr>
          <w:rStyle w:val="13"/>
          <w:rFonts w:hint="default" w:ascii="Times New Roman" w:hAnsi="Times New Roman" w:eastAsia="黑体" w:cs="Times New Roman"/>
          <w:b w:val="0"/>
          <w:bCs/>
          <w:color w:val="auto"/>
          <w:spacing w:val="0"/>
          <w:w w:val="100"/>
          <w:kern w:val="2"/>
          <w:sz w:val="32"/>
          <w:szCs w:val="32"/>
          <w:shd w:val="clear" w:color="auto" w:fill="FFFFFF"/>
        </w:rPr>
        <w:t>五、招聘程序</w:t>
      </w:r>
    </w:p>
    <w:p>
      <w:pPr>
        <w:keepNext w:val="0"/>
        <w:keepLines w:val="0"/>
        <w:pageBreakBefore w:val="0"/>
        <w:wordWrap/>
        <w:overflowPunct/>
        <w:topLinePunct w:val="0"/>
        <w:bidi w:val="0"/>
        <w:spacing w:line="560" w:lineRule="exact"/>
        <w:ind w:left="0" w:leftChars="0" w:firstLine="640" w:firstLineChars="200"/>
        <w:rPr>
          <w:rFonts w:hint="default" w:ascii="Times New Roman" w:hAnsi="Times New Roman" w:eastAsia="仿宋_GB2312" w:cs="Times New Roman"/>
          <w:b/>
          <w:bCs/>
          <w:spacing w:val="0"/>
          <w:w w:val="100"/>
          <w:kern w:val="2"/>
          <w:sz w:val="32"/>
          <w:szCs w:val="32"/>
        </w:rPr>
      </w:pPr>
      <w:r>
        <w:rPr>
          <w:rFonts w:hint="default" w:ascii="Times New Roman" w:hAnsi="Times New Roman" w:eastAsia="仿宋_GB2312" w:cs="Times New Roman"/>
          <w:spacing w:val="0"/>
          <w:w w:val="100"/>
          <w:kern w:val="2"/>
          <w:sz w:val="32"/>
          <w:szCs w:val="32"/>
        </w:rPr>
        <w:t>本次招聘包括</w:t>
      </w:r>
      <w:r>
        <w:rPr>
          <w:rStyle w:val="13"/>
          <w:rFonts w:hint="default" w:ascii="Times New Roman" w:hAnsi="Times New Roman" w:eastAsia="仿宋_GB2312" w:cs="Times New Roman"/>
          <w:b w:val="0"/>
          <w:bCs/>
          <w:spacing w:val="0"/>
          <w:w w:val="100"/>
          <w:kern w:val="2"/>
          <w:sz w:val="32"/>
          <w:szCs w:val="32"/>
          <w:shd w:val="clear" w:color="auto" w:fill="FFFFFF"/>
        </w:rPr>
        <w:t>报名、初审、笔试、面试、考察、公示、聘用等环节。</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（一）报名</w:t>
      </w:r>
    </w:p>
    <w:p>
      <w:pPr>
        <w:keepNext w:val="0"/>
        <w:keepLines w:val="0"/>
        <w:pageBreakBefore w:val="0"/>
        <w:wordWrap/>
        <w:overflowPunct/>
        <w:topLinePunct w:val="0"/>
        <w:bidi w:val="0"/>
        <w:spacing w:line="560" w:lineRule="exact"/>
        <w:ind w:left="0" w:leftChars="0" w:firstLine="643" w:firstLineChars="200"/>
        <w:rPr>
          <w:rFonts w:hint="default" w:ascii="Times New Roman" w:hAnsi="Times New Roman" w:eastAsia="仿宋_GB2312" w:cs="Times New Roman"/>
          <w:b/>
          <w:bCs/>
          <w:spacing w:val="0"/>
          <w:w w:val="100"/>
          <w:kern w:val="2"/>
          <w:sz w:val="32"/>
          <w:szCs w:val="32"/>
        </w:rPr>
      </w:pPr>
      <w:r>
        <w:rPr>
          <w:rFonts w:hint="default" w:ascii="Times New Roman" w:hAnsi="Times New Roman" w:eastAsia="仿宋_GB2312" w:cs="Times New Roman"/>
          <w:b/>
          <w:bCs/>
          <w:spacing w:val="0"/>
          <w:w w:val="100"/>
          <w:kern w:val="2"/>
          <w:sz w:val="32"/>
          <w:szCs w:val="32"/>
        </w:rPr>
        <w:t>1.报名时间</w:t>
      </w:r>
      <w:r>
        <w:rPr>
          <w:rFonts w:hint="default" w:ascii="Times New Roman" w:hAnsi="Times New Roman" w:eastAsia="仿宋_GB2312" w:cs="Times New Roman"/>
          <w:spacing w:val="0"/>
          <w:w w:val="100"/>
          <w:kern w:val="2"/>
          <w:sz w:val="32"/>
          <w:szCs w:val="32"/>
        </w:rPr>
        <w:t>：</w:t>
      </w:r>
      <w:r>
        <w:rPr>
          <w:rFonts w:hint="eastAsia" w:ascii="Times New Roman" w:hAnsi="Times New Roman" w:eastAsia="仿宋_GB2312" w:cs="Times New Roman"/>
          <w:snapToGrid/>
          <w:spacing w:val="0"/>
          <w:w w:val="100"/>
          <w:kern w:val="2"/>
          <w:sz w:val="32"/>
          <w:szCs w:val="32"/>
          <w:lang w:val="en-US" w:eastAsia="zh-CN"/>
        </w:rPr>
        <w:t>2022年</w:t>
      </w:r>
      <w:r>
        <w:rPr>
          <w:rFonts w:hint="eastAsia" w:ascii="Times New Roman" w:hAnsi="Times New Roman" w:eastAsia="仿宋_GB2312" w:cs="Times New Roman"/>
          <w:color w:val="auto"/>
          <w:spacing w:val="0"/>
          <w:w w:val="100"/>
          <w:kern w:val="2"/>
          <w:sz w:val="32"/>
          <w:szCs w:val="32"/>
          <w:lang w:val="en-US" w:eastAsia="zh-CN"/>
        </w:rPr>
        <w:t>11月7日</w:t>
      </w:r>
      <w:r>
        <w:rPr>
          <w:rFonts w:hint="eastAsia" w:ascii="宋体" w:hAnsi="宋体" w:eastAsia="宋体" w:cs="宋体"/>
          <w:color w:val="auto"/>
          <w:spacing w:val="0"/>
          <w:w w:val="100"/>
          <w:kern w:val="2"/>
          <w:sz w:val="32"/>
          <w:szCs w:val="32"/>
          <w:lang w:val="en-US" w:eastAsia="zh-CN"/>
        </w:rPr>
        <w:t>－</w:t>
      </w:r>
      <w:r>
        <w:rPr>
          <w:rFonts w:hint="eastAsia" w:ascii="Times New Roman" w:hAnsi="Times New Roman" w:eastAsia="仿宋_GB2312" w:cs="Times New Roman"/>
          <w:snapToGrid/>
          <w:spacing w:val="0"/>
          <w:w w:val="100"/>
          <w:kern w:val="2"/>
          <w:sz w:val="32"/>
          <w:szCs w:val="32"/>
          <w:lang w:val="en-US" w:eastAsia="zh-CN"/>
        </w:rPr>
        <w:t>2022年</w:t>
      </w:r>
      <w:r>
        <w:rPr>
          <w:rFonts w:hint="eastAsia" w:ascii="Times New Roman" w:hAnsi="Times New Roman" w:eastAsia="仿宋_GB2312" w:cs="Times New Roman"/>
          <w:color w:val="auto"/>
          <w:spacing w:val="0"/>
          <w:w w:val="100"/>
          <w:kern w:val="2"/>
          <w:sz w:val="32"/>
          <w:szCs w:val="32"/>
          <w:lang w:val="en-US" w:eastAsia="zh-CN"/>
        </w:rPr>
        <w:t>11月13日</w:t>
      </w:r>
      <w:r>
        <w:rPr>
          <w:rFonts w:hint="default" w:ascii="Times New Roman" w:hAnsi="Times New Roman" w:eastAsia="仿宋_GB2312" w:cs="Times New Roman"/>
          <w:spacing w:val="0"/>
          <w:w w:val="100"/>
          <w:kern w:val="2"/>
          <w:sz w:val="32"/>
          <w:szCs w:val="32"/>
        </w:rPr>
        <w:t>。</w:t>
      </w:r>
    </w:p>
    <w:p>
      <w:pPr>
        <w:keepNext w:val="0"/>
        <w:keepLines w:val="0"/>
        <w:pageBreakBefore w:val="0"/>
        <w:wordWrap/>
        <w:overflowPunct/>
        <w:topLinePunct w:val="0"/>
        <w:bidi w:val="0"/>
        <w:spacing w:line="560" w:lineRule="exact"/>
        <w:ind w:left="0" w:leftChars="0" w:firstLine="643" w:firstLineChars="200"/>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pPr>
      <w:r>
        <w:rPr>
          <w:rFonts w:hint="default" w:ascii="Times New Roman" w:hAnsi="Times New Roman" w:eastAsia="仿宋_GB2312" w:cs="Times New Roman"/>
          <w:b/>
          <w:bCs/>
          <w:spacing w:val="0"/>
          <w:w w:val="100"/>
          <w:kern w:val="2"/>
          <w:sz w:val="32"/>
          <w:szCs w:val="32"/>
        </w:rPr>
        <w:t>2.报名方式</w:t>
      </w:r>
      <w:r>
        <w:rPr>
          <w:rFonts w:hint="default" w:ascii="Times New Roman" w:hAnsi="Times New Roman" w:eastAsia="仿宋_GB2312" w:cs="Times New Roman"/>
          <w:spacing w:val="0"/>
          <w:w w:val="100"/>
          <w:kern w:val="2"/>
          <w:sz w:val="32"/>
          <w:szCs w:val="32"/>
        </w:rPr>
        <w:t>：</w:t>
      </w:r>
      <w:r>
        <w:rPr>
          <w:rFonts w:hint="eastAsia" w:ascii="Times New Roman" w:hAnsi="Times New Roman" w:eastAsia="仿宋_GB2312" w:cs="Times New Roman"/>
          <w:color w:val="auto"/>
          <w:spacing w:val="0"/>
          <w:w w:val="100"/>
          <w:kern w:val="2"/>
          <w:sz w:val="32"/>
          <w:szCs w:val="32"/>
          <w:lang w:val="en-US" w:eastAsia="zh-CN"/>
        </w:rPr>
        <w:t>通过</w:t>
      </w:r>
      <w:r>
        <w:rPr>
          <w:rFonts w:hint="default" w:ascii="Times New Roman" w:hAnsi="Times New Roman" w:eastAsia="仿宋_GB2312" w:cs="Times New Roman"/>
          <w:color w:val="auto"/>
          <w:spacing w:val="0"/>
          <w:w w:val="100"/>
          <w:kern w:val="2"/>
          <w:sz w:val="32"/>
          <w:szCs w:val="32"/>
        </w:rPr>
        <w:t>宁夏国资委、宁国运集团网站、宁夏人才网</w:t>
      </w:r>
      <w:r>
        <w:rPr>
          <w:rFonts w:hint="eastAsia" w:ascii="Times New Roman" w:hAnsi="Times New Roman" w:eastAsia="仿宋_GB2312" w:cs="Times New Roman"/>
          <w:color w:val="auto"/>
          <w:spacing w:val="0"/>
          <w:w w:val="100"/>
          <w:kern w:val="2"/>
          <w:sz w:val="32"/>
          <w:szCs w:val="32"/>
          <w:lang w:eastAsia="zh-CN"/>
        </w:rPr>
        <w:t>、</w:t>
      </w:r>
      <w:r>
        <w:rPr>
          <w:rFonts w:hint="eastAsia" w:ascii="Times New Roman" w:hAnsi="Times New Roman" w:eastAsia="仿宋_GB2312" w:cs="Times New Roman"/>
          <w:color w:val="auto"/>
          <w:spacing w:val="0"/>
          <w:w w:val="100"/>
          <w:kern w:val="2"/>
          <w:sz w:val="32"/>
          <w:szCs w:val="32"/>
          <w:lang w:val="en-US" w:eastAsia="zh-CN"/>
        </w:rPr>
        <w:t>公司网站及公众号</w:t>
      </w:r>
      <w:r>
        <w:rPr>
          <w:rFonts w:hint="default" w:ascii="Times New Roman" w:hAnsi="Times New Roman" w:eastAsia="仿宋_GB2312" w:cs="Times New Roman"/>
          <w:color w:val="auto"/>
          <w:spacing w:val="0"/>
          <w:w w:val="100"/>
          <w:kern w:val="2"/>
          <w:sz w:val="32"/>
          <w:szCs w:val="32"/>
        </w:rPr>
        <w:t>等</w:t>
      </w:r>
      <w:r>
        <w:rPr>
          <w:rFonts w:hint="eastAsia" w:ascii="Times New Roman" w:hAnsi="Times New Roman" w:eastAsia="仿宋_GB2312" w:cs="Times New Roman"/>
          <w:color w:val="auto"/>
          <w:spacing w:val="0"/>
          <w:w w:val="100"/>
          <w:kern w:val="2"/>
          <w:sz w:val="32"/>
          <w:szCs w:val="32"/>
          <w:lang w:val="en-US" w:eastAsia="zh-CN"/>
        </w:rPr>
        <w:t>平台</w:t>
      </w:r>
      <w:r>
        <w:rPr>
          <w:rFonts w:hint="default" w:ascii="Times New Roman" w:hAnsi="Times New Roman" w:eastAsia="仿宋_GB2312" w:cs="Times New Roman"/>
          <w:color w:val="auto"/>
          <w:spacing w:val="0"/>
          <w:w w:val="100"/>
          <w:kern w:val="2"/>
          <w:sz w:val="32"/>
          <w:szCs w:val="32"/>
        </w:rPr>
        <w:t>发布招聘公告</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w:t>
      </w:r>
      <w:r>
        <w:rPr>
          <w:rStyle w:val="13"/>
          <w:rFonts w:hint="eastAsia" w:ascii="Times New Roman" w:hAnsi="Times New Roman" w:eastAsia="仿宋_GB2312" w:cs="Times New Roman"/>
          <w:b w:val="0"/>
          <w:bCs/>
          <w:color w:val="auto"/>
          <w:spacing w:val="0"/>
          <w:w w:val="100"/>
          <w:kern w:val="2"/>
          <w:sz w:val="32"/>
          <w:szCs w:val="32"/>
          <w:shd w:val="clear" w:color="auto" w:fill="FFFFFF"/>
          <w:lang w:val="en-US" w:eastAsia="zh-CN"/>
        </w:rPr>
        <w:t>报名</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采取网上报名方式，报名者在规定时间</w:t>
      </w:r>
      <w:r>
        <w:rPr>
          <w:rStyle w:val="13"/>
          <w:rFonts w:hint="eastAsia" w:ascii="Times New Roman" w:hAnsi="Times New Roman" w:eastAsia="仿宋_GB2312" w:cs="Times New Roman"/>
          <w:b w:val="0"/>
          <w:bCs/>
          <w:color w:val="auto"/>
          <w:spacing w:val="0"/>
          <w:w w:val="100"/>
          <w:kern w:val="2"/>
          <w:sz w:val="32"/>
          <w:szCs w:val="32"/>
          <w:shd w:val="clear" w:color="auto" w:fill="FFFFFF"/>
          <w:lang w:val="en-US" w:eastAsia="zh-CN"/>
        </w:rPr>
        <w:t>内</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发送邮件</w:t>
      </w:r>
      <w:r>
        <w:rPr>
          <w:rStyle w:val="13"/>
          <w:rFonts w:hint="eastAsia" w:ascii="Times New Roman" w:hAnsi="Times New Roman" w:eastAsia="仿宋_GB2312" w:cs="Times New Roman"/>
          <w:b w:val="0"/>
          <w:bCs/>
          <w:color w:val="auto"/>
          <w:spacing w:val="0"/>
          <w:w w:val="100"/>
          <w:kern w:val="2"/>
          <w:sz w:val="32"/>
          <w:szCs w:val="32"/>
          <w:shd w:val="clear" w:color="auto" w:fill="FFFFFF"/>
          <w:lang w:val="en-US" w:eastAsia="zh-CN"/>
        </w:rPr>
        <w:t>进行</w:t>
      </w:r>
      <w:r>
        <w:rPr>
          <w:rStyle w:val="13"/>
          <w:rFonts w:hint="default" w:ascii="Times New Roman" w:hAnsi="Times New Roman" w:eastAsia="仿宋_GB2312" w:cs="Times New Roman"/>
          <w:b w:val="0"/>
          <w:bCs/>
          <w:color w:val="auto"/>
          <w:spacing w:val="0"/>
          <w:w w:val="100"/>
          <w:kern w:val="2"/>
          <w:sz w:val="32"/>
          <w:szCs w:val="32"/>
          <w:shd w:val="clear" w:color="auto" w:fill="FFFFFF"/>
          <w:lang w:val="en-US" w:eastAsia="zh-CN"/>
        </w:rPr>
        <w:t>报名。</w:t>
      </w:r>
    </w:p>
    <w:p>
      <w:pPr>
        <w:keepNext w:val="0"/>
        <w:keepLines w:val="0"/>
        <w:pageBreakBefore w:val="0"/>
        <w:wordWrap/>
        <w:overflowPunct/>
        <w:topLinePunct w:val="0"/>
        <w:bidi w:val="0"/>
        <w:spacing w:line="560" w:lineRule="exact"/>
        <w:ind w:left="0" w:leftChars="0" w:firstLine="643"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Fonts w:hint="default" w:ascii="Times New Roman" w:hAnsi="Times New Roman" w:eastAsia="仿宋_GB2312" w:cs="Times New Roman"/>
          <w:b/>
          <w:bCs/>
          <w:spacing w:val="0"/>
          <w:w w:val="100"/>
          <w:kern w:val="2"/>
          <w:sz w:val="32"/>
          <w:szCs w:val="32"/>
        </w:rPr>
        <w:t>3.报名提交资料</w:t>
      </w:r>
      <w:r>
        <w:rPr>
          <w:rFonts w:hint="default" w:ascii="Times New Roman" w:hAnsi="Times New Roman" w:eastAsia="仿宋_GB2312" w:cs="Times New Roman"/>
          <w:spacing w:val="0"/>
          <w:w w:val="100"/>
          <w:kern w:val="2"/>
          <w:sz w:val="32"/>
          <w:szCs w:val="32"/>
        </w:rPr>
        <w:t>：《</w:t>
      </w:r>
      <w:r>
        <w:rPr>
          <w:rStyle w:val="13"/>
          <w:rFonts w:hint="default" w:ascii="Times New Roman" w:hAnsi="Times New Roman" w:eastAsia="仿宋_GB2312" w:cs="Times New Roman"/>
          <w:b w:val="0"/>
          <w:bCs/>
          <w:spacing w:val="0"/>
          <w:w w:val="100"/>
          <w:kern w:val="2"/>
          <w:sz w:val="32"/>
          <w:szCs w:val="32"/>
          <w:shd w:val="clear" w:color="auto" w:fill="FFFFFF"/>
        </w:rPr>
        <w:t>应聘报名登记表</w:t>
      </w:r>
      <w:r>
        <w:rPr>
          <w:rFonts w:hint="default" w:ascii="Times New Roman" w:hAnsi="Times New Roman" w:eastAsia="仿宋_GB2312" w:cs="Times New Roman"/>
          <w:spacing w:val="0"/>
          <w:w w:val="100"/>
          <w:kern w:val="2"/>
          <w:sz w:val="32"/>
          <w:szCs w:val="32"/>
        </w:rPr>
        <w:t>》、</w:t>
      </w:r>
      <w:r>
        <w:rPr>
          <w:rStyle w:val="13"/>
          <w:rFonts w:hint="default" w:ascii="Times New Roman" w:hAnsi="Times New Roman" w:eastAsia="仿宋_GB2312" w:cs="Times New Roman"/>
          <w:b w:val="0"/>
          <w:bCs/>
          <w:spacing w:val="0"/>
          <w:w w:val="100"/>
          <w:kern w:val="2"/>
          <w:sz w:val="32"/>
          <w:szCs w:val="32"/>
          <w:shd w:val="clear" w:color="auto" w:fill="FFFFFF"/>
        </w:rPr>
        <w:t>身份证、学历学位证书、学信网《学籍在线验证报告》（验证有效期设置为6个月）、职称证书、职业资格证书，所需材料扫描件打包发送至指定邮箱，邮件主题为：姓名+应聘岗位。（指定邮箱地址：zyjc4085986@163.com），面试时核对资料原件。</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（二）资格审核</w:t>
      </w:r>
    </w:p>
    <w:p>
      <w:pPr>
        <w:keepNext w:val="0"/>
        <w:keepLines w:val="0"/>
        <w:pageBreakBefore w:val="0"/>
        <w:wordWrap/>
        <w:overflowPunct/>
        <w:topLinePunct w:val="0"/>
        <w:bidi w:val="0"/>
        <w:spacing w:line="560" w:lineRule="exact"/>
        <w:ind w:left="0" w:leftChars="0" w:firstLine="640" w:firstLineChars="200"/>
        <w:rPr>
          <w:rFonts w:hint="default" w:ascii="Times New Roman" w:hAnsi="Times New Roman" w:eastAsia="仿宋_GB2312" w:cs="Times New Roman"/>
          <w:spacing w:val="0"/>
          <w:w w:val="100"/>
          <w:kern w:val="2"/>
          <w:sz w:val="32"/>
          <w:szCs w:val="32"/>
        </w:rPr>
      </w:pPr>
      <w:r>
        <w:rPr>
          <w:rFonts w:hint="default" w:ascii="Times New Roman" w:hAnsi="Times New Roman" w:eastAsia="仿宋_GB2312" w:cs="Times New Roman"/>
          <w:spacing w:val="0"/>
          <w:w w:val="100"/>
          <w:kern w:val="2"/>
          <w:sz w:val="32"/>
          <w:szCs w:val="32"/>
        </w:rPr>
        <w:t>公司对报名人员进行资格审查，对通过资格初审的人员将以电话形式通知本人，未通过初审者不再另行通知。</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（三）笔试、面试</w:t>
      </w:r>
    </w:p>
    <w:p>
      <w:pPr>
        <w:keepNext w:val="0"/>
        <w:keepLines w:val="0"/>
        <w:pageBreakBefore w:val="0"/>
        <w:wordWrap/>
        <w:overflowPunct/>
        <w:topLinePunct w:val="0"/>
        <w:bidi w:val="0"/>
        <w:spacing w:line="560" w:lineRule="exact"/>
        <w:ind w:left="0" w:leftChars="0" w:firstLine="643" w:firstLineChars="200"/>
        <w:rPr>
          <w:rFonts w:hint="default" w:ascii="Times New Roman" w:hAnsi="Times New Roman" w:eastAsia="仿宋_GB2312" w:cs="Times New Roman"/>
          <w:spacing w:val="0"/>
          <w:w w:val="100"/>
          <w:kern w:val="2"/>
          <w:sz w:val="32"/>
          <w:szCs w:val="32"/>
        </w:rPr>
      </w:pPr>
      <w:r>
        <w:rPr>
          <w:rFonts w:hint="default" w:ascii="Times New Roman" w:hAnsi="Times New Roman" w:eastAsia="仿宋_GB2312" w:cs="Times New Roman"/>
          <w:b/>
          <w:bCs/>
          <w:spacing w:val="0"/>
          <w:w w:val="100"/>
          <w:kern w:val="2"/>
          <w:sz w:val="32"/>
          <w:szCs w:val="32"/>
        </w:rPr>
        <w:t>1.笔试、面试时间及地点</w:t>
      </w:r>
      <w:r>
        <w:rPr>
          <w:rFonts w:hint="default" w:ascii="Times New Roman" w:hAnsi="Times New Roman" w:eastAsia="仿宋_GB2312" w:cs="Times New Roman"/>
          <w:spacing w:val="0"/>
          <w:w w:val="100"/>
          <w:kern w:val="2"/>
          <w:sz w:val="32"/>
          <w:szCs w:val="32"/>
        </w:rPr>
        <w:t>：根据疫情防控及实际情况，另行通知。</w:t>
      </w:r>
    </w:p>
    <w:p>
      <w:pPr>
        <w:keepNext w:val="0"/>
        <w:keepLines w:val="0"/>
        <w:pageBreakBefore w:val="0"/>
        <w:wordWrap/>
        <w:overflowPunct/>
        <w:topLinePunct w:val="0"/>
        <w:bidi w:val="0"/>
        <w:spacing w:line="560" w:lineRule="exact"/>
        <w:ind w:left="0" w:leftChars="0" w:firstLine="643" w:firstLineChars="200"/>
        <w:rPr>
          <w:rFonts w:hint="default" w:ascii="Times New Roman" w:hAnsi="Times New Roman" w:eastAsia="仿宋_GB2312" w:cs="Times New Roman"/>
          <w:spacing w:val="0"/>
          <w:w w:val="100"/>
          <w:kern w:val="2"/>
          <w:sz w:val="32"/>
          <w:szCs w:val="32"/>
        </w:rPr>
      </w:pPr>
      <w:r>
        <w:rPr>
          <w:rFonts w:hint="default" w:ascii="Times New Roman" w:hAnsi="Times New Roman" w:eastAsia="仿宋_GB2312" w:cs="Times New Roman"/>
          <w:b/>
          <w:bCs/>
          <w:spacing w:val="0"/>
          <w:w w:val="100"/>
          <w:kern w:val="2"/>
          <w:sz w:val="32"/>
          <w:szCs w:val="32"/>
        </w:rPr>
        <w:t>2.笔试、面试内容</w:t>
      </w:r>
      <w:r>
        <w:rPr>
          <w:rFonts w:hint="default" w:ascii="Times New Roman" w:hAnsi="Times New Roman" w:eastAsia="仿宋_GB2312" w:cs="Times New Roman"/>
          <w:spacing w:val="0"/>
          <w:w w:val="100"/>
          <w:kern w:val="2"/>
          <w:sz w:val="32"/>
          <w:szCs w:val="32"/>
        </w:rPr>
        <w:t>：重点测评应聘人员应聘岗位相关专业知识和技能。其中笔试成绩占比60%、面试成绩占比40%。</w:t>
      </w:r>
    </w:p>
    <w:p>
      <w:pPr>
        <w:keepNext w:val="0"/>
        <w:keepLines w:val="0"/>
        <w:pageBreakBefore w:val="0"/>
        <w:wordWrap/>
        <w:overflowPunct/>
        <w:topLinePunct w:val="0"/>
        <w:bidi w:val="0"/>
        <w:spacing w:line="560" w:lineRule="exact"/>
        <w:ind w:left="0" w:leftChars="0" w:firstLine="643" w:firstLineChars="200"/>
        <w:rPr>
          <w:rFonts w:hint="default" w:ascii="Times New Roman" w:hAnsi="Times New Roman" w:eastAsia="仿宋_GB2312" w:cs="Times New Roman"/>
          <w:spacing w:val="0"/>
          <w:w w:val="100"/>
          <w:kern w:val="2"/>
          <w:sz w:val="32"/>
          <w:szCs w:val="32"/>
        </w:rPr>
      </w:pPr>
      <w:r>
        <w:rPr>
          <w:rFonts w:hint="default" w:ascii="Times New Roman" w:hAnsi="Times New Roman" w:eastAsia="仿宋_GB2312" w:cs="Times New Roman"/>
          <w:b/>
          <w:bCs/>
          <w:spacing w:val="0"/>
          <w:w w:val="100"/>
          <w:kern w:val="2"/>
          <w:sz w:val="32"/>
          <w:szCs w:val="32"/>
        </w:rPr>
        <w:t>3.结果应用</w:t>
      </w:r>
      <w:r>
        <w:rPr>
          <w:rFonts w:hint="default" w:ascii="Times New Roman" w:hAnsi="Times New Roman" w:eastAsia="仿宋_GB2312" w:cs="Times New Roman"/>
          <w:spacing w:val="0"/>
          <w:w w:val="100"/>
          <w:kern w:val="2"/>
          <w:sz w:val="32"/>
          <w:szCs w:val="32"/>
        </w:rPr>
        <w:t>：结合岗位要求及招聘人数，根据笔试、面试成绩以高分到低分顺序，确定拟考察人员名单。</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（四）组织考察</w:t>
      </w:r>
    </w:p>
    <w:p>
      <w:pPr>
        <w:keepNext w:val="0"/>
        <w:keepLines w:val="0"/>
        <w:pageBreakBefore w:val="0"/>
        <w:wordWrap/>
        <w:overflowPunct/>
        <w:topLinePunct w:val="0"/>
        <w:bidi w:val="0"/>
        <w:spacing w:line="560" w:lineRule="exact"/>
        <w:ind w:left="0" w:leftChars="0" w:firstLine="640" w:firstLineChars="200"/>
        <w:rPr>
          <w:rFonts w:hint="default" w:ascii="Times New Roman" w:hAnsi="Times New Roman" w:eastAsia="仿宋_GB2312" w:cs="Times New Roman"/>
          <w:b/>
          <w:bCs/>
          <w:spacing w:val="0"/>
          <w:w w:val="100"/>
          <w:kern w:val="2"/>
          <w:sz w:val="32"/>
          <w:szCs w:val="32"/>
        </w:rPr>
      </w:pPr>
      <w:r>
        <w:rPr>
          <w:rFonts w:hint="default" w:ascii="Times New Roman" w:hAnsi="Times New Roman" w:eastAsia="仿宋_GB2312" w:cs="Times New Roman"/>
          <w:spacing w:val="0"/>
          <w:w w:val="100"/>
          <w:kern w:val="2"/>
          <w:sz w:val="32"/>
          <w:szCs w:val="32"/>
        </w:rPr>
        <w:t xml:space="preserve">公司对笔试与面试总成绩前5名进行综合考察，主要考察竞聘者的德、能、勤、绩、廉等五个方面，查阅人事档案，通过谈话考察了解该应聘人员工作实际，如有影响聘用违法违纪相关事宜，采取一票否决制。 </w:t>
      </w:r>
    </w:p>
    <w:p>
      <w:pPr>
        <w:keepNext w:val="0"/>
        <w:keepLines w:val="0"/>
        <w:pageBreakBefore w:val="0"/>
        <w:wordWrap/>
        <w:overflowPunct/>
        <w:topLinePunct w:val="0"/>
        <w:bidi w:val="0"/>
        <w:spacing w:line="560" w:lineRule="exact"/>
        <w:ind w:left="0" w:leftChars="0" w:firstLine="643" w:firstLineChars="200"/>
        <w:outlineLvl w:val="1"/>
        <w:rPr>
          <w:rStyle w:val="13"/>
          <w:rFonts w:hint="default" w:ascii="Times New Roman" w:hAnsi="Times New Roman" w:eastAsia="楷体_GB2312" w:cs="Times New Roman"/>
          <w:spacing w:val="0"/>
          <w:w w:val="100"/>
          <w:kern w:val="2"/>
          <w:sz w:val="32"/>
          <w:szCs w:val="32"/>
          <w:shd w:val="clear" w:color="auto" w:fill="FFFFFF"/>
        </w:rPr>
      </w:pPr>
      <w:r>
        <w:rPr>
          <w:rStyle w:val="13"/>
          <w:rFonts w:hint="default" w:ascii="Times New Roman" w:hAnsi="Times New Roman" w:eastAsia="楷体_GB2312" w:cs="Times New Roman"/>
          <w:spacing w:val="0"/>
          <w:w w:val="100"/>
          <w:kern w:val="2"/>
          <w:sz w:val="32"/>
          <w:szCs w:val="32"/>
          <w:shd w:val="clear" w:color="auto" w:fill="FFFFFF"/>
        </w:rPr>
        <w:t>（五）公示及聘用</w:t>
      </w:r>
    </w:p>
    <w:p>
      <w:pPr>
        <w:keepNext w:val="0"/>
        <w:keepLines w:val="0"/>
        <w:pageBreakBefore w:val="0"/>
        <w:wordWrap/>
        <w:overflowPunct/>
        <w:topLinePunct w:val="0"/>
        <w:bidi w:val="0"/>
        <w:spacing w:line="560" w:lineRule="exact"/>
        <w:ind w:left="0" w:leftChars="0" w:firstLine="640" w:firstLineChars="200"/>
        <w:rPr>
          <w:rFonts w:hint="default" w:ascii="Times New Roman" w:hAnsi="Times New Roman" w:eastAsia="仿宋_GB2312" w:cs="Times New Roman"/>
          <w:spacing w:val="0"/>
          <w:w w:val="100"/>
          <w:kern w:val="2"/>
          <w:sz w:val="32"/>
          <w:szCs w:val="32"/>
        </w:rPr>
      </w:pPr>
      <w:r>
        <w:rPr>
          <w:rFonts w:hint="default" w:ascii="Times New Roman" w:hAnsi="Times New Roman" w:eastAsia="仿宋_GB2312" w:cs="Times New Roman"/>
          <w:spacing w:val="0"/>
          <w:w w:val="100"/>
          <w:kern w:val="2"/>
          <w:sz w:val="32"/>
          <w:szCs w:val="32"/>
        </w:rPr>
        <w:t>1.对拟录用的应聘者体检合格后在一定范围内进行公示。公示期为5个工作日。公示结果不影响任职与聘用的，正式下发聘任通知，办理聘任手续，正式上岗就职。</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default" w:ascii="Times New Roman" w:hAnsi="Times New Roman" w:eastAsia="仿宋_GB2312" w:cs="Times New Roman"/>
          <w:b w:val="0"/>
          <w:bCs/>
          <w:spacing w:val="0"/>
          <w:w w:val="100"/>
          <w:kern w:val="2"/>
          <w:sz w:val="32"/>
          <w:szCs w:val="32"/>
          <w:shd w:val="clear" w:color="auto" w:fill="FFFFFF"/>
        </w:rPr>
        <w:t>2.</w:t>
      </w:r>
      <w:r>
        <w:rPr>
          <w:rFonts w:hint="default" w:ascii="Times New Roman" w:hAnsi="Times New Roman" w:eastAsia="仿宋_GB2312" w:cs="Times New Roman"/>
          <w:spacing w:val="0"/>
          <w:w w:val="100"/>
          <w:kern w:val="2"/>
          <w:sz w:val="32"/>
          <w:szCs w:val="32"/>
        </w:rPr>
        <w:t>入职签订正式劳动合同，试用期为6个月，试用期满进行转正考核，考核合格办理转正手续，缴纳五险一金，其他福利待遇按照公司薪酬制度执行。</w:t>
      </w: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default" w:ascii="Times New Roman" w:hAnsi="Times New Roman" w:eastAsia="仿宋_GB2312" w:cs="Times New Roman"/>
          <w:b w:val="0"/>
          <w:bCs/>
          <w:spacing w:val="0"/>
          <w:w w:val="100"/>
          <w:kern w:val="2"/>
          <w:sz w:val="32"/>
          <w:szCs w:val="32"/>
          <w:shd w:val="clear" w:color="auto" w:fill="FFFFFF"/>
        </w:rPr>
        <w:t>3.应聘者对应聘资料和个人情况的真实性负责，如与事实不符，一经发现，取消应聘资格；已录用的，取消录用资格；已签订《劳动合同》的，解除劳动关系。</w:t>
      </w:r>
    </w:p>
    <w:p>
      <w:pPr>
        <w:pStyle w:val="2"/>
        <w:rPr>
          <w:rFonts w:hint="default"/>
        </w:rPr>
      </w:pPr>
    </w:p>
    <w:p>
      <w:pPr>
        <w:keepNext w:val="0"/>
        <w:keepLines w:val="0"/>
        <w:pageBreakBefore w:val="0"/>
        <w:wordWrap/>
        <w:overflowPunct/>
        <w:topLinePunct w:val="0"/>
        <w:bidi w:val="0"/>
        <w:spacing w:line="560" w:lineRule="exact"/>
        <w:ind w:left="0" w:leftChars="0" w:firstLine="640" w:firstLineChars="200"/>
        <w:rPr>
          <w:rStyle w:val="13"/>
          <w:rFonts w:hint="default" w:ascii="Times New Roman" w:hAnsi="Times New Roman" w:eastAsia="仿宋_GB2312" w:cs="Times New Roman"/>
          <w:b w:val="0"/>
          <w:bCs/>
          <w:spacing w:val="0"/>
          <w:w w:val="100"/>
          <w:kern w:val="2"/>
          <w:sz w:val="32"/>
          <w:szCs w:val="32"/>
          <w:shd w:val="clear" w:color="auto" w:fill="FFFFFF"/>
        </w:rPr>
      </w:pPr>
      <w:r>
        <w:rPr>
          <w:rStyle w:val="13"/>
          <w:rFonts w:hint="default" w:ascii="Times New Roman" w:hAnsi="Times New Roman" w:eastAsia="仿宋_GB2312" w:cs="Times New Roman"/>
          <w:b w:val="0"/>
          <w:bCs/>
          <w:spacing w:val="0"/>
          <w:w w:val="100"/>
          <w:kern w:val="2"/>
          <w:sz w:val="32"/>
          <w:szCs w:val="32"/>
          <w:shd w:val="clear" w:color="auto" w:fill="FFFFFF"/>
        </w:rPr>
        <w:t>联系人：谢先生    联系电话：18152305558</w:t>
      </w:r>
    </w:p>
    <w:p>
      <w:pPr>
        <w:keepNext w:val="0"/>
        <w:keepLines w:val="0"/>
        <w:pageBreakBefore w:val="0"/>
        <w:wordWrap/>
        <w:overflowPunct/>
        <w:topLinePunct w:val="0"/>
        <w:bidi w:val="0"/>
        <w:snapToGrid w:val="0"/>
        <w:spacing w:line="560" w:lineRule="exact"/>
        <w:ind w:left="0" w:leftChars="0"/>
        <w:rPr>
          <w:rFonts w:hint="default" w:ascii="Times New Roman" w:hAnsi="Times New Roman" w:eastAsia="仿宋_GB2312" w:cs="Times New Roman"/>
          <w:color w:val="000000"/>
          <w:spacing w:val="0"/>
          <w:w w:val="100"/>
          <w:kern w:val="2"/>
          <w:sz w:val="32"/>
          <w:szCs w:val="32"/>
        </w:rPr>
      </w:pPr>
    </w:p>
    <w:p>
      <w:pPr>
        <w:keepNext w:val="0"/>
        <w:keepLines w:val="0"/>
        <w:pageBreakBefore w:val="0"/>
        <w:wordWrap/>
        <w:overflowPunct/>
        <w:topLinePunct w:val="0"/>
        <w:bidi w:val="0"/>
        <w:snapToGrid w:val="0"/>
        <w:spacing w:line="560" w:lineRule="exact"/>
        <w:ind w:left="0" w:leftChars="0"/>
        <w:rPr>
          <w:rFonts w:hint="default" w:ascii="Times New Roman" w:hAnsi="Times New Roman" w:eastAsia="仿宋_GB2312" w:cs="Times New Roman"/>
          <w:color w:val="000000"/>
          <w:spacing w:val="0"/>
          <w:w w:val="100"/>
          <w:kern w:val="2"/>
          <w:sz w:val="32"/>
          <w:szCs w:val="32"/>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b/>
          <w:bCs/>
          <w:color w:val="323232"/>
          <w:spacing w:val="0"/>
          <w:w w:val="100"/>
          <w:kern w:val="2"/>
          <w:sz w:val="40"/>
          <w:szCs w:val="40"/>
        </w:rPr>
      </w:pP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方正小标宋简体" w:cs="Times New Roman"/>
          <w:b/>
          <w:bCs/>
          <w:color w:val="323232"/>
          <w:spacing w:val="0"/>
          <w:w w:val="100"/>
          <w:kern w:val="2"/>
          <w:sz w:val="36"/>
          <w:szCs w:val="36"/>
        </w:rPr>
      </w:pPr>
      <w:bookmarkStart w:id="6" w:name="_GoBack"/>
      <w:bookmarkEnd w:id="6"/>
      <w:r>
        <w:rPr>
          <w:rStyle w:val="16"/>
          <w:rFonts w:hint="default" w:ascii="Times New Roman" w:hAnsi="Times New Roman" w:eastAsia="方正小标宋简体" w:cs="Times New Roman"/>
          <w:b/>
          <w:bCs/>
          <w:color w:val="323232"/>
          <w:spacing w:val="0"/>
          <w:w w:val="100"/>
          <w:kern w:val="2"/>
          <w:sz w:val="36"/>
          <w:szCs w:val="36"/>
        </w:rPr>
        <w:t>应 聘 报 名 表</w:t>
      </w:r>
    </w:p>
    <w:tbl>
      <w:tblPr>
        <w:tblStyle w:val="10"/>
        <w:tblW w:w="9270" w:type="dxa"/>
        <w:tblInd w:w="-15"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1142"/>
        <w:gridCol w:w="1176"/>
        <w:gridCol w:w="1471"/>
        <w:gridCol w:w="1439"/>
        <w:gridCol w:w="55"/>
        <w:gridCol w:w="1253"/>
        <w:gridCol w:w="253"/>
        <w:gridCol w:w="147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680" w:hRule="exact"/>
        </w:trPr>
        <w:tc>
          <w:tcPr>
            <w:tcW w:w="1008" w:type="dxa"/>
            <w:tcBorders>
              <w:top w:val="single" w:color="000000" w:sz="12"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姓名</w:t>
            </w:r>
          </w:p>
        </w:tc>
        <w:tc>
          <w:tcPr>
            <w:tcW w:w="1142"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176"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性别</w:t>
            </w:r>
          </w:p>
        </w:tc>
        <w:tc>
          <w:tcPr>
            <w:tcW w:w="1471" w:type="dxa"/>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494" w:type="dxa"/>
            <w:gridSpan w:val="2"/>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出生年月</w:t>
            </w:r>
          </w:p>
        </w:tc>
        <w:tc>
          <w:tcPr>
            <w:tcW w:w="1506" w:type="dxa"/>
            <w:gridSpan w:val="2"/>
            <w:tcBorders>
              <w:top w:val="single" w:color="000000" w:sz="12"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473" w:type="dxa"/>
            <w:vMerge w:val="restart"/>
            <w:tcBorders>
              <w:top w:val="single" w:color="000000" w:sz="12"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（照片）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787" w:hRule="exact"/>
        </w:trPr>
        <w:tc>
          <w:tcPr>
            <w:tcW w:w="1008"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民族</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籍贯</w:t>
            </w:r>
          </w:p>
        </w:tc>
        <w:tc>
          <w:tcPr>
            <w:tcW w:w="14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户口</w:t>
            </w:r>
          </w:p>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所在地</w:t>
            </w:r>
          </w:p>
        </w:tc>
        <w:tc>
          <w:tcPr>
            <w:tcW w:w="15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473" w:type="dxa"/>
            <w:vMerge w:val="continue"/>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799" w:hRule="exact"/>
        </w:trPr>
        <w:tc>
          <w:tcPr>
            <w:tcW w:w="1008"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政治</w:t>
            </w:r>
          </w:p>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面貌</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入党时间</w:t>
            </w:r>
          </w:p>
        </w:tc>
        <w:tc>
          <w:tcPr>
            <w:tcW w:w="147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参加工作</w:t>
            </w:r>
          </w:p>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时间</w:t>
            </w:r>
          </w:p>
        </w:tc>
        <w:tc>
          <w:tcPr>
            <w:tcW w:w="15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c>
          <w:tcPr>
            <w:tcW w:w="1473" w:type="dxa"/>
            <w:vMerge w:val="continue"/>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737" w:hRule="atLeast"/>
        </w:trPr>
        <w:tc>
          <w:tcPr>
            <w:tcW w:w="1008" w:type="dxa"/>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身份证</w:t>
            </w:r>
          </w:p>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号码</w:t>
            </w:r>
          </w:p>
        </w:tc>
        <w:tc>
          <w:tcPr>
            <w:tcW w:w="378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联系方式</w:t>
            </w:r>
          </w:p>
        </w:tc>
        <w:tc>
          <w:tcPr>
            <w:tcW w:w="2979"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737" w:hRule="exact"/>
        </w:trPr>
        <w:tc>
          <w:tcPr>
            <w:tcW w:w="1008" w:type="dxa"/>
            <w:vMerge w:val="restart"/>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学历</w:t>
            </w:r>
          </w:p>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学位</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全日制教育</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tc>
        <w:tc>
          <w:tcPr>
            <w:tcW w:w="29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毕业院校系及专业</w:t>
            </w:r>
          </w:p>
        </w:tc>
        <w:tc>
          <w:tcPr>
            <w:tcW w:w="2979"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801" w:hRule="exact"/>
        </w:trPr>
        <w:tc>
          <w:tcPr>
            <w:tcW w:w="1008" w:type="dxa"/>
            <w:vMerge w:val="continue"/>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在职</w:t>
            </w:r>
          </w:p>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教育</w:t>
            </w:r>
          </w:p>
        </w:tc>
        <w:tc>
          <w:tcPr>
            <w:tcW w:w="1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tc>
        <w:tc>
          <w:tcPr>
            <w:tcW w:w="296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毕业院校系及专业</w:t>
            </w:r>
          </w:p>
        </w:tc>
        <w:tc>
          <w:tcPr>
            <w:tcW w:w="2979"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textAlignment w:val="auto"/>
              <w:rPr>
                <w:rStyle w:val="16"/>
                <w:rFonts w:hint="default" w:ascii="Times New Roman" w:hAnsi="Times New Roman" w:eastAsia="仿宋_GB2312" w:cs="Times New Roman"/>
                <w:color w:val="323232"/>
                <w:spacing w:val="0"/>
                <w:w w:val="100"/>
                <w:kern w:val="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737" w:hRule="exact"/>
        </w:trPr>
        <w:tc>
          <w:tcPr>
            <w:tcW w:w="2150"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职称/职业资格证</w:t>
            </w:r>
          </w:p>
        </w:tc>
        <w:tc>
          <w:tcPr>
            <w:tcW w:w="7120" w:type="dxa"/>
            <w:gridSpan w:val="7"/>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ordWrap/>
              <w:overflowPunct/>
              <w:topLinePunct w:val="0"/>
              <w:bidi w:val="0"/>
              <w:snapToGrid w:val="0"/>
              <w:spacing w:line="560" w:lineRule="exact"/>
              <w:ind w:left="0" w:leftChars="0"/>
              <w:rPr>
                <w:rStyle w:val="16"/>
                <w:rFonts w:hint="default" w:ascii="Times New Roman" w:hAnsi="Times New Roman" w:eastAsia="仿宋_GB2312" w:cs="Times New Roman"/>
                <w:color w:val="323232"/>
                <w:spacing w:val="0"/>
                <w:w w:val="100"/>
                <w:kern w:val="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627" w:hRule="exact"/>
        </w:trPr>
        <w:tc>
          <w:tcPr>
            <w:tcW w:w="2150"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现工作单位</w:t>
            </w:r>
          </w:p>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及职务</w:t>
            </w:r>
          </w:p>
        </w:tc>
        <w:tc>
          <w:tcPr>
            <w:tcW w:w="7120" w:type="dxa"/>
            <w:gridSpan w:val="7"/>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ordWrap/>
              <w:overflowPunct/>
              <w:topLinePunct w:val="0"/>
              <w:bidi w:val="0"/>
              <w:snapToGrid w:val="0"/>
              <w:spacing w:line="560" w:lineRule="exact"/>
              <w:ind w:left="0" w:leftChars="0"/>
              <w:rPr>
                <w:rStyle w:val="16"/>
                <w:rFonts w:hint="default" w:ascii="Times New Roman" w:hAnsi="Times New Roman" w:eastAsia="仿宋_GB2312" w:cs="Times New Roman"/>
                <w:color w:val="323232"/>
                <w:spacing w:val="0"/>
                <w:w w:val="100"/>
                <w:kern w:val="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737" w:hRule="exact"/>
        </w:trPr>
        <w:tc>
          <w:tcPr>
            <w:tcW w:w="2150" w:type="dxa"/>
            <w:gridSpan w:val="2"/>
            <w:tcBorders>
              <w:top w:val="single" w:color="000000" w:sz="4" w:space="0"/>
              <w:left w:val="single" w:color="000000" w:sz="12" w:space="0"/>
              <w:bottom w:val="single" w:color="000000" w:sz="4" w:space="0"/>
              <w:right w:val="single" w:color="000000" w:sz="4" w:space="0"/>
            </w:tcBorders>
            <w:vAlign w:val="center"/>
          </w:tcPr>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家庭地址</w:t>
            </w:r>
          </w:p>
        </w:tc>
        <w:tc>
          <w:tcPr>
            <w:tcW w:w="408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snapToGrid w:val="0"/>
              <w:spacing w:line="560" w:lineRule="exact"/>
              <w:ind w:left="0" w:leftChars="0"/>
              <w:rPr>
                <w:rStyle w:val="16"/>
                <w:rFonts w:hint="default" w:ascii="Times New Roman" w:hAnsi="Times New Roman" w:eastAsia="仿宋_GB2312" w:cs="Times New Roman"/>
                <w:color w:val="323232"/>
                <w:spacing w:val="0"/>
                <w:w w:val="100"/>
                <w:kern w:val="2"/>
                <w:sz w:val="24"/>
              </w:rPr>
            </w:pPr>
          </w:p>
        </w:tc>
        <w:tc>
          <w:tcPr>
            <w:tcW w:w="130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ordWrap/>
              <w:overflowPunct/>
              <w:topLinePunct w:val="0"/>
              <w:bidi w:val="0"/>
              <w:snapToGrid w:val="0"/>
              <w:spacing w:line="560" w:lineRule="exact"/>
              <w:ind w:left="0" w:leftChars="0"/>
              <w:jc w:val="center"/>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联系方式</w:t>
            </w:r>
          </w:p>
        </w:tc>
        <w:tc>
          <w:tcPr>
            <w:tcW w:w="1726" w:type="dxa"/>
            <w:gridSpan w:val="2"/>
            <w:tcBorders>
              <w:top w:val="single" w:color="000000" w:sz="4" w:space="0"/>
              <w:left w:val="single" w:color="000000" w:sz="4" w:space="0"/>
              <w:bottom w:val="single" w:color="000000" w:sz="4" w:space="0"/>
              <w:right w:val="single" w:color="000000" w:sz="12" w:space="0"/>
            </w:tcBorders>
            <w:vAlign w:val="center"/>
          </w:tcPr>
          <w:p>
            <w:pPr>
              <w:keepNext w:val="0"/>
              <w:keepLines w:val="0"/>
              <w:pageBreakBefore w:val="0"/>
              <w:wordWrap/>
              <w:overflowPunct/>
              <w:topLinePunct w:val="0"/>
              <w:bidi w:val="0"/>
              <w:snapToGrid w:val="0"/>
              <w:spacing w:line="560" w:lineRule="exact"/>
              <w:ind w:left="0" w:leftChars="0"/>
              <w:rPr>
                <w:rStyle w:val="16"/>
                <w:rFonts w:hint="default" w:ascii="Times New Roman" w:hAnsi="Times New Roman" w:eastAsia="仿宋_GB2312" w:cs="Times New Roman"/>
                <w:color w:val="323232"/>
                <w:spacing w:val="0"/>
                <w:w w:val="100"/>
                <w:kern w:val="2"/>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cantSplit/>
          <w:trHeight w:val="4192" w:hRule="atLeast"/>
        </w:trPr>
        <w:tc>
          <w:tcPr>
            <w:tcW w:w="2150" w:type="dxa"/>
            <w:gridSpan w:val="2"/>
            <w:tcBorders>
              <w:top w:val="single" w:color="000000" w:sz="4" w:space="0"/>
              <w:left w:val="single" w:color="000000" w:sz="12" w:space="0"/>
              <w:bottom w:val="single" w:color="000000" w:sz="12"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学</w:t>
            </w: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习</w:t>
            </w: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工</w:t>
            </w: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作</w:t>
            </w: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简</w:t>
            </w: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p>
          <w:p>
            <w:pPr>
              <w:keepNext w:val="0"/>
              <w:keepLines w:val="0"/>
              <w:pageBreakBefore w:val="0"/>
              <w:widowControl w:val="0"/>
              <w:kinsoku/>
              <w:wordWrap/>
              <w:overflowPunct/>
              <w:topLinePunct w:val="0"/>
              <w:autoSpaceDE/>
              <w:autoSpaceDN/>
              <w:bidi w:val="0"/>
              <w:adjustRightInd/>
              <w:snapToGrid w:val="0"/>
              <w:spacing w:line="380" w:lineRule="exact"/>
              <w:ind w:left="0" w:leftChars="0"/>
              <w:jc w:val="center"/>
              <w:textAlignment w:val="auto"/>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历</w:t>
            </w:r>
          </w:p>
        </w:tc>
        <w:tc>
          <w:tcPr>
            <w:tcW w:w="7120" w:type="dxa"/>
            <w:gridSpan w:val="7"/>
            <w:tcBorders>
              <w:top w:val="single" w:color="000000" w:sz="4" w:space="0"/>
              <w:left w:val="single" w:color="000000" w:sz="4" w:space="0"/>
              <w:bottom w:val="single" w:color="000000" w:sz="12" w:space="0"/>
              <w:right w:val="single" w:color="000000" w:sz="12" w:space="0"/>
            </w:tcBorders>
            <w:vAlign w:val="center"/>
          </w:tcPr>
          <w:p>
            <w:pPr>
              <w:keepNext w:val="0"/>
              <w:keepLines w:val="0"/>
              <w:pageBreakBefore w:val="0"/>
              <w:wordWrap/>
              <w:overflowPunct/>
              <w:topLinePunct w:val="0"/>
              <w:bidi w:val="0"/>
              <w:snapToGrid w:val="0"/>
              <w:spacing w:line="560" w:lineRule="exact"/>
              <w:ind w:left="0" w:leftChars="0"/>
              <w:rPr>
                <w:rStyle w:val="16"/>
                <w:rFonts w:hint="default" w:ascii="Times New Roman" w:hAnsi="Times New Roman" w:eastAsia="仿宋_GB2312" w:cs="Times New Roman"/>
                <w:color w:val="323232"/>
                <w:spacing w:val="0"/>
                <w:w w:val="100"/>
                <w:kern w:val="2"/>
                <w:sz w:val="24"/>
              </w:rPr>
            </w:pPr>
          </w:p>
        </w:tc>
      </w:tr>
    </w:tbl>
    <w:p>
      <w:pPr>
        <w:keepNext w:val="0"/>
        <w:keepLines w:val="0"/>
        <w:pageBreakBefore w:val="0"/>
        <w:wordWrap/>
        <w:overflowPunct/>
        <w:topLinePunct w:val="0"/>
        <w:bidi w:val="0"/>
        <w:snapToGrid w:val="0"/>
        <w:spacing w:line="560" w:lineRule="exact"/>
        <w:ind w:left="0" w:leftChars="0"/>
        <w:rPr>
          <w:rStyle w:val="16"/>
          <w:rFonts w:hint="default" w:ascii="Times New Roman" w:hAnsi="Times New Roman" w:eastAsia="仿宋_GB2312" w:cs="Times New Roman"/>
          <w:color w:val="323232"/>
          <w:spacing w:val="0"/>
          <w:w w:val="100"/>
          <w:kern w:val="2"/>
          <w:sz w:val="24"/>
        </w:rPr>
      </w:pPr>
      <w:r>
        <w:rPr>
          <w:rStyle w:val="16"/>
          <w:rFonts w:hint="default" w:ascii="Times New Roman" w:hAnsi="Times New Roman" w:eastAsia="仿宋_GB2312" w:cs="Times New Roman"/>
          <w:color w:val="323232"/>
          <w:spacing w:val="0"/>
          <w:w w:val="100"/>
          <w:kern w:val="2"/>
          <w:sz w:val="24"/>
        </w:rPr>
        <w:t>注：1、此表必须如实填写，否则取消报名资格；</w:t>
      </w:r>
    </w:p>
    <w:p>
      <w:pPr>
        <w:keepNext w:val="0"/>
        <w:keepLines w:val="0"/>
        <w:pageBreakBefore w:val="0"/>
        <w:wordWrap/>
        <w:overflowPunct/>
        <w:topLinePunct w:val="0"/>
        <w:bidi w:val="0"/>
        <w:snapToGrid w:val="0"/>
        <w:spacing w:line="560" w:lineRule="exact"/>
        <w:ind w:left="0" w:leftChars="0" w:firstLine="480"/>
        <w:rPr>
          <w:rFonts w:hint="default" w:ascii="Times New Roman" w:hAnsi="Times New Roman" w:cs="Times New Roman"/>
        </w:rPr>
      </w:pPr>
      <w:r>
        <w:rPr>
          <w:rStyle w:val="16"/>
          <w:rFonts w:hint="default" w:ascii="Times New Roman" w:hAnsi="Times New Roman" w:eastAsia="仿宋_GB2312" w:cs="Times New Roman"/>
          <w:color w:val="323232"/>
          <w:spacing w:val="0"/>
          <w:w w:val="100"/>
          <w:kern w:val="2"/>
          <w:sz w:val="24"/>
        </w:rPr>
        <w:t>2、简历须根据经历分段填写，时间不得有空档。</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79A666-0207-4A4F-AD52-810D8004AC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2BF4139-BBE1-42E1-9066-870D8E90F8BD}"/>
  </w:font>
  <w:font w:name="仿宋_GB2312">
    <w:panose1 w:val="02010609030101010101"/>
    <w:charset w:val="86"/>
    <w:family w:val="modern"/>
    <w:pitch w:val="default"/>
    <w:sig w:usb0="00000001" w:usb1="080E0000" w:usb2="00000000" w:usb3="00000000" w:csb0="00040000" w:csb1="00000000"/>
    <w:embedRegular r:id="rId3" w:fontKey="{35BBAFB5-E1BF-4ABB-8344-317FE2D88F38}"/>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00000" w:usb2="00000000" w:usb3="00000000" w:csb0="00040000" w:csb1="00000000"/>
    <w:embedRegular r:id="rId4" w:fontKey="{D01AC52E-9EAC-4BBD-B6FC-0EE708F69111}"/>
  </w:font>
  <w:font w:name="楷体_GB2312">
    <w:altName w:val="楷体"/>
    <w:panose1 w:val="02010609030101010101"/>
    <w:charset w:val="86"/>
    <w:family w:val="auto"/>
    <w:pitch w:val="default"/>
    <w:sig w:usb0="00000000" w:usb1="00000000" w:usb2="00000000" w:usb3="00000000" w:csb0="00040000" w:csb1="00000000"/>
    <w:embedRegular r:id="rId5" w:fontKey="{B18A9613-A3E0-4CAD-A821-1EFFAA7F132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OWEwMGQ3NmYwZGVhNGRhNGFjMTRkNTQxZTlmMDMifQ=="/>
  </w:docVars>
  <w:rsids>
    <w:rsidRoot w:val="00000000"/>
    <w:rsid w:val="00BB7D2A"/>
    <w:rsid w:val="016F5E51"/>
    <w:rsid w:val="023778A0"/>
    <w:rsid w:val="02520B82"/>
    <w:rsid w:val="02522CEB"/>
    <w:rsid w:val="02680BD3"/>
    <w:rsid w:val="027536D4"/>
    <w:rsid w:val="02E53289"/>
    <w:rsid w:val="03085DC8"/>
    <w:rsid w:val="038C01FE"/>
    <w:rsid w:val="050E7050"/>
    <w:rsid w:val="0567685B"/>
    <w:rsid w:val="061F5E87"/>
    <w:rsid w:val="06770412"/>
    <w:rsid w:val="07DE6E63"/>
    <w:rsid w:val="080E4D26"/>
    <w:rsid w:val="0DBB644A"/>
    <w:rsid w:val="0FB938D0"/>
    <w:rsid w:val="0FFA389D"/>
    <w:rsid w:val="12255DD2"/>
    <w:rsid w:val="16366584"/>
    <w:rsid w:val="18152E46"/>
    <w:rsid w:val="18F96F00"/>
    <w:rsid w:val="1A6C0251"/>
    <w:rsid w:val="1EAA3E92"/>
    <w:rsid w:val="1F865ED9"/>
    <w:rsid w:val="1FF70AFA"/>
    <w:rsid w:val="206C532D"/>
    <w:rsid w:val="20A05BF2"/>
    <w:rsid w:val="21195B6A"/>
    <w:rsid w:val="22742453"/>
    <w:rsid w:val="23CE155A"/>
    <w:rsid w:val="24C4169F"/>
    <w:rsid w:val="24E41C03"/>
    <w:rsid w:val="24E76A0D"/>
    <w:rsid w:val="252103E3"/>
    <w:rsid w:val="26C81418"/>
    <w:rsid w:val="28DC52C2"/>
    <w:rsid w:val="2B26188A"/>
    <w:rsid w:val="2C670295"/>
    <w:rsid w:val="2FDD4BBA"/>
    <w:rsid w:val="311E1410"/>
    <w:rsid w:val="337E7C4B"/>
    <w:rsid w:val="38B130FE"/>
    <w:rsid w:val="39D825D2"/>
    <w:rsid w:val="3AA84FE0"/>
    <w:rsid w:val="3C7264ED"/>
    <w:rsid w:val="3CA705BE"/>
    <w:rsid w:val="3DC82280"/>
    <w:rsid w:val="3E706DB3"/>
    <w:rsid w:val="400424A9"/>
    <w:rsid w:val="40CA2265"/>
    <w:rsid w:val="41262586"/>
    <w:rsid w:val="428A0DB1"/>
    <w:rsid w:val="45193C05"/>
    <w:rsid w:val="456C03B0"/>
    <w:rsid w:val="45BF66CB"/>
    <w:rsid w:val="47DA2D0F"/>
    <w:rsid w:val="48127767"/>
    <w:rsid w:val="49370B86"/>
    <w:rsid w:val="4A340C57"/>
    <w:rsid w:val="4AAD79E8"/>
    <w:rsid w:val="4B3F0159"/>
    <w:rsid w:val="4B992D4A"/>
    <w:rsid w:val="4BD63533"/>
    <w:rsid w:val="4CF05045"/>
    <w:rsid w:val="4D3D6C30"/>
    <w:rsid w:val="4F8E7901"/>
    <w:rsid w:val="4FB24CF3"/>
    <w:rsid w:val="504A5160"/>
    <w:rsid w:val="505125F7"/>
    <w:rsid w:val="5261755B"/>
    <w:rsid w:val="54001F79"/>
    <w:rsid w:val="58534C26"/>
    <w:rsid w:val="58FF02BF"/>
    <w:rsid w:val="5A7818D2"/>
    <w:rsid w:val="5B3213C2"/>
    <w:rsid w:val="5CB706F2"/>
    <w:rsid w:val="5CF578DB"/>
    <w:rsid w:val="5D604ACF"/>
    <w:rsid w:val="5DD5518A"/>
    <w:rsid w:val="5EE55AA9"/>
    <w:rsid w:val="61FD06CC"/>
    <w:rsid w:val="621B330D"/>
    <w:rsid w:val="639605F9"/>
    <w:rsid w:val="65230136"/>
    <w:rsid w:val="65733A7B"/>
    <w:rsid w:val="65E92619"/>
    <w:rsid w:val="68DE1035"/>
    <w:rsid w:val="6CC62031"/>
    <w:rsid w:val="6F1F1ECC"/>
    <w:rsid w:val="73A12165"/>
    <w:rsid w:val="73C04175"/>
    <w:rsid w:val="74D05B4A"/>
    <w:rsid w:val="78701EEA"/>
    <w:rsid w:val="79BC2557"/>
    <w:rsid w:val="7ADF32D9"/>
    <w:rsid w:val="7B561515"/>
    <w:rsid w:val="7DD27E81"/>
    <w:rsid w:val="7F554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102"/>
      <w:ind w:left="112"/>
    </w:pPr>
    <w:rPr>
      <w:sz w:val="28"/>
      <w:szCs w:val="28"/>
    </w:rPr>
  </w:style>
  <w:style w:type="paragraph" w:styleId="3">
    <w:name w:val="Body Text Indent 2"/>
    <w:basedOn w:val="1"/>
    <w:next w:val="4"/>
    <w:qFormat/>
    <w:uiPriority w:val="0"/>
    <w:pPr>
      <w:spacing w:line="480" w:lineRule="auto"/>
      <w:ind w:left="420" w:leftChars="200"/>
    </w:pPr>
  </w:style>
  <w:style w:type="paragraph" w:customStyle="1" w:styleId="4">
    <w:name w:val="样式 样式 样式 样式 小四 行距: 1.5 倍行距 + 首行缩进:  2 字符 + 首行缩进:  2 字符 + 首行缩进:  ..."/>
    <w:basedOn w:val="1"/>
    <w:qFormat/>
    <w:uiPriority w:val="0"/>
    <w:pPr>
      <w:snapToGrid w:val="0"/>
      <w:spacing w:line="360" w:lineRule="auto"/>
      <w:ind w:firstLine="592" w:firstLineChars="200"/>
    </w:pPr>
    <w:rPr>
      <w:rFonts w:cs="宋体"/>
      <w:spacing w:val="8"/>
      <w:sz w:val="24"/>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Autospacing="1" w:afterAutospacing="1"/>
      <w:jc w:val="left"/>
    </w:pPr>
    <w:rPr>
      <w:kern w:val="0"/>
      <w:sz w:val="24"/>
    </w:rPr>
  </w:style>
  <w:style w:type="paragraph" w:styleId="8">
    <w:name w:val="Body Text First Indent"/>
    <w:basedOn w:val="2"/>
    <w:qFormat/>
    <w:uiPriority w:val="99"/>
    <w:pPr>
      <w:ind w:firstLine="420" w:firstLineChars="100"/>
    </w:pPr>
  </w:style>
  <w:style w:type="paragraph" w:styleId="9">
    <w:name w:val="Body Text First Indent 2"/>
    <w:basedOn w:val="1"/>
    <w:qFormat/>
    <w:uiPriority w:val="0"/>
    <w:pPr>
      <w:ind w:firstLine="420" w:firstLineChars="200"/>
    </w:pPr>
    <w:rPr>
      <w:rFonts w:ascii="Times New Roman" w:eastAsia="仿宋_GB2312"/>
      <w:sz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Body text|1"/>
    <w:basedOn w:val="1"/>
    <w:qFormat/>
    <w:uiPriority w:val="0"/>
    <w:pPr>
      <w:widowControl w:val="0"/>
      <w:shd w:val="clear" w:color="auto" w:fill="auto"/>
      <w:spacing w:line="374"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NormalCharacter"/>
    <w:qFormat/>
    <w:uiPriority w:val="0"/>
  </w:style>
  <w:style w:type="paragraph" w:customStyle="1" w:styleId="17">
    <w:name w:val="正文-公1"/>
    <w:basedOn w:val="1"/>
    <w:qFormat/>
    <w:uiPriority w:val="0"/>
    <w:pPr>
      <w:ind w:firstLine="200" w:firstLineChars="200"/>
    </w:pPr>
    <w:rPr>
      <w:rFonts w:cs="Calibri"/>
      <w:color w:val="000000"/>
      <w:szCs w:val="21"/>
    </w:rPr>
  </w:style>
  <w:style w:type="character" w:customStyle="1" w:styleId="18">
    <w:name w:val="font01"/>
    <w:basedOn w:val="12"/>
    <w:qFormat/>
    <w:uiPriority w:val="0"/>
    <w:rPr>
      <w:rFonts w:hint="eastAsia" w:ascii="宋体" w:hAnsi="宋体" w:eastAsia="宋体" w:cs="宋体"/>
      <w:color w:val="000000"/>
      <w:sz w:val="24"/>
      <w:szCs w:val="24"/>
      <w:u w:val="none"/>
    </w:rPr>
  </w:style>
  <w:style w:type="character" w:customStyle="1" w:styleId="19">
    <w:name w:val="font11"/>
    <w:basedOn w:val="12"/>
    <w:qFormat/>
    <w:uiPriority w:val="0"/>
    <w:rPr>
      <w:rFonts w:hint="default" w:ascii="Times New Roman" w:hAnsi="Times New Roman" w:cs="Times New Roman"/>
      <w:color w:val="000000"/>
      <w:sz w:val="24"/>
      <w:szCs w:val="24"/>
      <w:u w:val="none"/>
    </w:rPr>
  </w:style>
  <w:style w:type="paragraph" w:customStyle="1" w:styleId="20">
    <w:name w:val="正文-啊"/>
    <w:basedOn w:val="1"/>
    <w:qFormat/>
    <w:uiPriority w:val="0"/>
    <w:pPr>
      <w:spacing w:beforeLines="100" w:line="276" w:lineRule="auto"/>
      <w:ind w:left="210" w:right="210" w:firstLine="600"/>
      <w:contextualSpacing/>
      <w:textAlignment w:val="bottom"/>
    </w:pPr>
    <w:rPr>
      <w:rFonts w:ascii="微软雅黑" w:hAnsi="微软雅黑" w:eastAsia="微软雅黑"/>
      <w:color w:val="00000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2063</Words>
  <Characters>2126</Characters>
  <Paragraphs>899</Paragraphs>
  <TotalTime>32</TotalTime>
  <ScaleCrop>false</ScaleCrop>
  <LinksUpToDate>false</LinksUpToDate>
  <CharactersWithSpaces>2135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2022-10-09T02:15:00Z</dcterms:created>
  <dc:creator>只想改个名字</dc:creator>
  <cp:lastModifiedBy>A     B</cp:lastModifiedBy>
  <dcterms:modified xsi:type="dcterms:W3CDTF">2022-11-03T08:41:52Z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4d6d735b798f4336a4df252c6b8a285f</vt:lpwstr>
  </property>
</Properties>
</file>