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  <w:lang w:eastAsia="zh-CN"/>
        </w:rPr>
        <w:t>漳州市龙海区国有资产投资经营有限公司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  <w:lang w:eastAsia="zh-CN"/>
        </w:rPr>
        <w:t>招聘工作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人员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报名资格审核表</w:t>
      </w:r>
    </w:p>
    <w:tbl>
      <w:tblPr>
        <w:tblStyle w:val="2"/>
        <w:tblpPr w:leftFromText="180" w:rightFromText="180" w:vertAnchor="text" w:horzAnchor="page" w:tblpX="1059" w:tblpY="53"/>
        <w:tblOverlap w:val="never"/>
        <w:tblW w:w="10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15"/>
        <w:gridCol w:w="731"/>
        <w:gridCol w:w="876"/>
        <w:gridCol w:w="293"/>
        <w:gridCol w:w="730"/>
        <w:gridCol w:w="1169"/>
        <w:gridCol w:w="877"/>
        <w:gridCol w:w="106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学历类别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报考岗位及代码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参加社会工作时间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（从高中或中专不间断填写至今）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主要社会关系(父母、配偶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、子女及家庭主要成员)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4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本人声明：上述填写内容及所提供的材料真实准确，如有不实，本人承诺自动放弃聘用资格，并承担一切法律责任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考生签名：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2992" w:firstLineChars="124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招聘单位审核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意见：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b/>
                <w:bCs/>
                <w:sz w:val="24"/>
              </w:rPr>
              <w:t>人签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名：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盖章：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</w:t>
            </w:r>
          </w:p>
          <w:p>
            <w:pPr>
              <w:snapToGrid w:val="0"/>
              <w:ind w:firstLine="3896" w:firstLineChars="1617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</w:tbl>
    <w:p>
      <w:pPr>
        <w:snapToGrid w:val="0"/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1"/>
    <w:rsid w:val="001944CD"/>
    <w:rsid w:val="00366B31"/>
    <w:rsid w:val="104A6297"/>
    <w:rsid w:val="1B281F85"/>
    <w:rsid w:val="1E815963"/>
    <w:rsid w:val="21A41936"/>
    <w:rsid w:val="451A13C2"/>
    <w:rsid w:val="54356452"/>
    <w:rsid w:val="559B2D78"/>
    <w:rsid w:val="5CF5671C"/>
    <w:rsid w:val="652A7A1E"/>
    <w:rsid w:val="700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7</TotalTime>
  <ScaleCrop>false</ScaleCrop>
  <LinksUpToDate>false</LinksUpToDate>
  <CharactersWithSpaces>339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2020-07-08T08:24:00Z</dcterms:created>
  <dc:creator>jhom</dc:creator>
  <cp:lastModifiedBy>柠檬草</cp:lastModifiedBy>
  <dcterms:modified xsi:type="dcterms:W3CDTF">2022-03-02T09:23:12Z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D71EB4BE30EC4BF2A2E20DB7546850A4</vt:lpwstr>
  </property>
</Properties>
</file>