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研究生人才培养学科目录</w:t>
      </w:r>
    </w:p>
    <w:p>
      <w:pPr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一、学术学位</w:t>
      </w: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7"/>
        <w:gridCol w:w="989"/>
        <w:gridCol w:w="925"/>
        <w:gridCol w:w="1606"/>
        <w:gridCol w:w="1456"/>
        <w:gridCol w:w="1729"/>
        <w:gridCol w:w="1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323" w:type="pct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序号</w:t>
            </w:r>
          </w:p>
        </w:tc>
        <w:tc>
          <w:tcPr>
            <w:tcW w:w="586" w:type="pct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门类</w:t>
            </w:r>
          </w:p>
        </w:tc>
        <w:tc>
          <w:tcPr>
            <w:tcW w:w="549" w:type="pct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一级学科代码</w:t>
            </w:r>
          </w:p>
        </w:tc>
        <w:tc>
          <w:tcPr>
            <w:tcW w:w="948" w:type="pct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一级学科名称</w:t>
            </w:r>
          </w:p>
        </w:tc>
        <w:tc>
          <w:tcPr>
            <w:tcW w:w="860" w:type="pct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二级学科代码</w:t>
            </w:r>
          </w:p>
        </w:tc>
        <w:tc>
          <w:tcPr>
            <w:tcW w:w="1020" w:type="pct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二级学科名称</w:t>
            </w:r>
          </w:p>
        </w:tc>
        <w:tc>
          <w:tcPr>
            <w:tcW w:w="710" w:type="pct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学位授予门类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马克思主义哲学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中国哲学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外国哲学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逻辑学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伦理学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010106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美学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010107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宗教学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010108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科学技术哲学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理论经济学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1</w:t>
            </w:r>
            <w:r>
              <w:rPr>
                <w:rFonts w:ascii="Times New Roman" w:hAnsi="Times New Roman"/>
                <w:kern w:val="0"/>
                <w:szCs w:val="21"/>
              </w:rPr>
              <w:t>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政治经济学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理论经济学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1</w:t>
            </w:r>
            <w:r>
              <w:rPr>
                <w:rFonts w:ascii="Times New Roman" w:hAnsi="Times New Roman"/>
                <w:kern w:val="0"/>
                <w:szCs w:val="21"/>
              </w:rPr>
              <w:t>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经济思想史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理论经济学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1</w:t>
            </w:r>
            <w:r>
              <w:rPr>
                <w:rFonts w:ascii="Times New Roman" w:hAnsi="Times New Roman"/>
                <w:kern w:val="0"/>
                <w:szCs w:val="21"/>
              </w:rPr>
              <w:t>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经济史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理论经济学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1</w:t>
            </w:r>
            <w:r>
              <w:rPr>
                <w:rFonts w:ascii="Times New Roman" w:hAnsi="Times New Roman"/>
                <w:kern w:val="0"/>
                <w:szCs w:val="21"/>
              </w:rPr>
              <w:t>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西方经济学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理论经济学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1</w:t>
            </w:r>
            <w:r>
              <w:rPr>
                <w:rFonts w:ascii="Times New Roman" w:hAnsi="Times New Roman"/>
                <w:kern w:val="0"/>
                <w:szCs w:val="21"/>
              </w:rPr>
              <w:t>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世界经济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理论经济学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1</w:t>
            </w:r>
            <w:r>
              <w:rPr>
                <w:rFonts w:ascii="Times New Roman" w:hAnsi="Times New Roman"/>
                <w:kern w:val="0"/>
                <w:szCs w:val="21"/>
              </w:rPr>
              <w:t>06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人口、资源与环境经济学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应用经济学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国民经济学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应用经济学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区域经济学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应用经济学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财政学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应用经济学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金融学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应用经济学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产业经济学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应用经济学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020206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国际贸易学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应用经济学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020207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劳动经济学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应用经济学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020208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统计学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应用经济学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020209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数量经济学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应用经济学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020210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国防经济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法学理论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法律史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宪法学与行政法学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刑法学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民商法学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030106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诉讼法学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030107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经济法学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030108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环境与资源保护法学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030109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国际法学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030110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军事法学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政治学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政治学理论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政治学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中外政治制度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政治学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科学社会主义与国际共产主义运动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政治学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中共党史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政治学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030206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国际政治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40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政治学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030207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国际关系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41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政治学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030208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外交学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42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社会学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030301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社会学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43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社会学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030302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人口学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44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社会学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030303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人类学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45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社会学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030304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民俗学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46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民族学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030401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民族学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47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民族学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030402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马克思主义民族理论与政策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48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民族学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030403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中国少数民族经济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49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民族学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030404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中国少数民族史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50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民族学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030405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中国少数民族艺术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51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马克思主义理论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030501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马克思主义基本原理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52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马克思主义理论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030502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马克思主义发展史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53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马克思主义理论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030503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马克思主义中国化研究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54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马克思主义理论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030504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国外马克思主义研究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55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马克思主义理论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030505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思想政治教育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56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马克思主义理论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030506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中国近现代史基本问题研究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57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6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公安学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58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教育学原理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59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课程与教学论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60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教育史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61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比较教育学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62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学前教育学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63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040106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高等教育学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64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040107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成人教育学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65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040108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职业技术教育学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66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040109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特殊教育学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67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040110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教育技术学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68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心理学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040201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基础心理学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69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心理学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040202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发展与教育心理学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70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心理学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040203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应用心理学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71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040301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体育人文社会学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72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040302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运动人体科学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教育学或理学或医学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73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040303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体育教育训练学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74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040304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民族传统体育学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75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中国语言文学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文艺学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76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中国语言文学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语言学及应用语言学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77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中国语言文学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汉语言文字学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78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中国语言文学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中国古典文献学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79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中国语言文学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中国古代文学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80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中国语言文学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050106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中国现当代文学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81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中国语言文学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050107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中国少数民族语言文学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82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中国语言文学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050108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比较文学与世界文学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83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外国语言文学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英语语言文学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84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外国语言文学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俄语语言文学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85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外国语言文学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法语语言文学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86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外国语言文学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德语语言文学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87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外国语言文学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日语语言文学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88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外国语言文学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050206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印度语言文学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89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外国语言文学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050207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西班牙语语言文学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90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外国语言文学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050208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阿拉伯语语言文学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91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外国语言文学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050209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欧洲语言文学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92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外国语言文学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050210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亚非语言文学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93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外国语言文学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050211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外国语言学及应用语言学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94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新闻传播学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050301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新闻学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95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新闻传播学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050302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传播学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96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新闻传播学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050321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广播电视学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97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考古</w:t>
            </w:r>
            <w:r>
              <w:rPr>
                <w:rFonts w:ascii="Times New Roman" w:hAnsi="Arial"/>
                <w:kern w:val="0"/>
                <w:szCs w:val="21"/>
              </w:rPr>
              <w:t>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06010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考古学及博物馆学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98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中国史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  <w:r>
              <w:rPr>
                <w:rFonts w:ascii="Times New Roman" w:hAnsi="Times New Roman"/>
                <w:kern w:val="0"/>
                <w:szCs w:val="21"/>
              </w:rPr>
              <w:t>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史学理论及史学史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99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中国史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  <w:r>
              <w:rPr>
                <w:rFonts w:ascii="Times New Roman" w:hAnsi="Times New Roman"/>
                <w:kern w:val="0"/>
                <w:szCs w:val="21"/>
              </w:rPr>
              <w:t>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历史地理学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100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中国史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  <w:r>
              <w:rPr>
                <w:rFonts w:ascii="Times New Roman" w:hAnsi="Times New Roman"/>
                <w:kern w:val="0"/>
                <w:szCs w:val="21"/>
              </w:rPr>
              <w:t>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历史文献学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101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中国史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  <w:r>
              <w:rPr>
                <w:rFonts w:ascii="Times New Roman" w:hAnsi="Times New Roman"/>
                <w:kern w:val="0"/>
                <w:szCs w:val="21"/>
              </w:rPr>
              <w:t>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专门史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102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中国史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  <w:r>
              <w:rPr>
                <w:rFonts w:ascii="Times New Roman" w:hAnsi="Times New Roman"/>
                <w:kern w:val="0"/>
                <w:szCs w:val="21"/>
              </w:rPr>
              <w:t>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中国古代史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103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中国史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  <w:r>
              <w:rPr>
                <w:rFonts w:ascii="Times New Roman" w:hAnsi="Times New Roman"/>
                <w:kern w:val="0"/>
                <w:szCs w:val="21"/>
              </w:rPr>
              <w:t>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6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中国近现代史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104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世界史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105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数学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070101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基础数学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106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数学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070102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计算数学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107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数学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070103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概率论与数理统计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108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数学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070104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应用数学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109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数学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070105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运筹学与控制论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110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物理学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理论物理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111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物理学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粒子物理与原子核物理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112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物理学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原子与分子物理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113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物理学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等离子体物理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114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物理学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凝聚态物理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115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物理学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070206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声学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116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物理学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070207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光学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117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物理学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070208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无线电物理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118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化学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070301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无机化学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119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化学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070302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分析化学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120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化学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070303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有机化学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121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化学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070304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物理化学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122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化学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070305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高分子化学与物理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123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天文学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070401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天体物理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124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天文学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070402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天体测量与天体力学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125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地理学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070501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自然地理学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126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地理学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070502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人文地理学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127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地理学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070503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地图学与地理信息系统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128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0706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大气科学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070601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气象学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129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0706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大气科学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070602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大气物理学与大气环境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130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海洋科学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070701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物理海洋学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131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海洋科学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070702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海洋化学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132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海洋科学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070703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海洋生物学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133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海洋科学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070704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海洋地质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134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0708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地球物理学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070801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固体地球物理学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135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0708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地球物理学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070802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空间物理学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136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0709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070901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矿物学、岩石学、矿床学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137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0709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070902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地球化学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138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0709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070903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古生物学与地层学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139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0709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070904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构造地质学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140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0709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070905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第四纪地质学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141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植物学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142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动物学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143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144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水生生物学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145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微生物学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146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071006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神经生物学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147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071007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遗传学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148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071008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发育生物学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149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071009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细胞生物学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150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071010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生物化学与分子生物学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151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071011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生物物理学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152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系统科学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071101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系统理论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153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系统科学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071102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系统分析与集成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154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科学技术史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理学或工学或农学或医学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155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生态学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156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统计学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157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力学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080101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一般力学与力学基础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158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力学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080102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固体力学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159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力学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080103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流体力学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160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力学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080104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工程力学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161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080201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机械制造及其自动化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162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080202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机械电子工程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163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080203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机械设计及理论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164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080204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车辆工程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165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光学工程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166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仪器科学与技术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080401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精密仪器及机械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167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仪器科学与技术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080402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测试计量技术及仪器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168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材料科学与工程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080501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材料物理与化学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169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材料科学与工程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080502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材料学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170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材料科学与工程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080503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材料加工工程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171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0806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冶金工程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080601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冶金物理化学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172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0806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冶金工程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080602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钢铁冶金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173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0806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冶金工程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080603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有色金属冶金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174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动力工程及工程热物理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080701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工程热物理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175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动力工程及工程热物理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080702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热能工程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176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动力工程及工程热物理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080703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动力机械及工程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177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动力工程及工程热物理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080704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流体机械及工程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178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动力工程及工程热物理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080705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制冷及低温工程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179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动力工程及工程热物理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080706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化工过程机械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180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0808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080801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电机与电器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181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0808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080802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电力系统及其自动化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182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0808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080803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高电压与绝缘技术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183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0808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080804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电力电子与电力传动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184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0808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080805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电工理论与新技术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185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0809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080901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物理电子学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186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0809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080902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电路与系统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187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0809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080903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微电子学与固体电子学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188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0809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080904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电磁场与微波技术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189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0810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信息与通信工程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081001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通信与信息系统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190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0810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信息与通信工程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081002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信号与信息处理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191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控制科学与工程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081101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控制理论与控制工程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192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控制科学与工程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081102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检测技术与自动化装置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193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控制科学与工程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081103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系统工程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194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控制科学与工程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081104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模式识别与智能系统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195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控制科学与工程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081105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导航、制导与控制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196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081201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计算机系统结构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197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081202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计算机软件与理论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198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081203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计算机应用技术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199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081301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建筑历史与理论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200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081302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建筑设计及其理论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201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08130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建筑技术科学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202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土木工程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081401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岩土工程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203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土木工程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081402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结构工程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204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土木工程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081403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市政工程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205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土木工程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081404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供热、供燃气、通风及空调工程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206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土木工程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081405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防灾减灾工程及防护工程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207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土木工程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081406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桥梁与隧道工程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208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水利工程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081501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水文学及水资源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209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水利工程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081502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水力学及河流动力学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210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水利工程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081503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水工结构工程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211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水利工程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081504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水利水电工程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212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水利工程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081505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港口、海岸及近海工程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213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0816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测绘科学与技术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081601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大地测量学与测量工程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214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0816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测绘科学与技术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081602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摄影测量与遥感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215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0816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测绘科学与技术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081603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地图制图学与地理信息工程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216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化学工程与技术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081701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217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化学工程与技术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081702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化学工艺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218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化学工程与技术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081703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生物化工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219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化学工程与技术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081704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应用化学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220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化学工程与技术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081705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工业催化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221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0818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地质资源与地质工程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081801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矿产普查与勘探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222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0818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地质资源与地质工程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081802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地球探测与信息技术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223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0818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地质资源与地质工程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081803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224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0819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矿业工程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081901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采矿工程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225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0819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矿业工程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081902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矿物加工工程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226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0819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矿业工程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081903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安全技术及工程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227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0820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石油与天然气工程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082001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油气井工程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228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0820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石油与天然气工程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082002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油气田开发工程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229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0820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石油与天然气工程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082003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油气储运工程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230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纺织科学与工程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082101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纺织工程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231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纺织科学与工程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082102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纺织材料与纺织品设计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232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纺织科学与工程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082103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纺织化学与染整工程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233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纺织科学与工程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082104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服装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234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轻工技术与工程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082201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制浆造纸工程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235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轻工技术与工程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082202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制糖工程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236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轻工技术与工程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082203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发酵工程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237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轻工技术与工程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082204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皮革化学与工程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238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交通运输工程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082301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道路与铁道工程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239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交通运输工程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082302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交通信息工程及控制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240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交通运输工程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082303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交通运输规划与管理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241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交通运输工程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082304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载运工具运用工程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242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船舶与海洋工程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082401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船舶与海洋结构物设计制造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243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船舶与海洋工程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082402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轮机工程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244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船舶与海洋工程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082403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水声工程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245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航空宇航科学与技术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082501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飞行器设计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246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航空宇航科学与技术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082502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航空宇航推进理论与工程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247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航空宇航科学与技术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082503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航空宇航制造工程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248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航空宇航科学与技术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082504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人机与环境工程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249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0826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兵器科学与技术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082601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武器系统与运用工程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250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0826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兵器科学与技术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082602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兵器发射理论与技术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251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0826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兵器科学与技术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082603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火炮、自动武器与弹药工程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252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0826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兵器科学与技术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082604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军事化学与烟火技术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253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核科学与技术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082701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核能科学与工程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254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核科学与技术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082702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核燃料循环与材料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255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核科学与技术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082703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核技术及应用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256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核科学与技术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082704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辐射防护及环境保护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257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0828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082801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农业机械化工程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258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0828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082802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农业水土工程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259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0828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082803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农业生物环境与能源工程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260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0828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082804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农业电气化与自动化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261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0829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林业工程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082901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森林工程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262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0829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林业工程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082902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木材科学与技术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263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0829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林业工程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082903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林产化学加工工程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264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0830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环境科学与工程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083001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265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0830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环境科学与工程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083002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266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生物医学工程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医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267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食品科学与工程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083201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268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食品科学与工程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083202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粮食、油脂及植物蛋白工程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269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食品科学与工程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083203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农产品加工及贮藏工程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270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食品科学与工程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083204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水产品加工及贮藏工程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271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</w:t>
            </w:r>
            <w:r>
              <w:rPr>
                <w:rFonts w:hint="eastAsia"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城乡规划学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272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</w:t>
            </w:r>
            <w:r>
              <w:rPr>
                <w:rFonts w:hint="eastAsia" w:ascii="Times New Roman" w:hAnsi="Times New Roman"/>
                <w:kern w:val="0"/>
                <w:szCs w:val="21"/>
              </w:rPr>
              <w:t>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风景园林学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273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</w:t>
            </w:r>
            <w:r>
              <w:rPr>
                <w:rFonts w:hint="eastAsia" w:ascii="Times New Roman" w:hAnsi="Times New Roman"/>
                <w:kern w:val="0"/>
                <w:szCs w:val="21"/>
              </w:rPr>
              <w:t>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软件工程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274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</w:t>
            </w:r>
            <w:r>
              <w:rPr>
                <w:rFonts w:hint="eastAsia" w:ascii="Times New Roman" w:hAnsi="Times New Roman"/>
                <w:kern w:val="0"/>
                <w:szCs w:val="21"/>
              </w:rPr>
              <w:t>6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生物工程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275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</w:t>
            </w:r>
            <w:r>
              <w:rPr>
                <w:rFonts w:hint="eastAsia" w:ascii="Times New Roman" w:hAnsi="Times New Roman"/>
                <w:kern w:val="0"/>
                <w:szCs w:val="21"/>
              </w:rPr>
              <w:t>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安全科学与工程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276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</w:t>
            </w:r>
            <w:r>
              <w:rPr>
                <w:rFonts w:hint="eastAsia" w:ascii="Times New Roman" w:hAnsi="Times New Roman"/>
                <w:kern w:val="0"/>
                <w:szCs w:val="21"/>
              </w:rPr>
              <w:t>8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公安技术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277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</w:t>
            </w:r>
            <w:r>
              <w:rPr>
                <w:rFonts w:hint="eastAsia" w:ascii="Times New Roman" w:hAnsi="Times New Roman"/>
                <w:kern w:val="0"/>
                <w:szCs w:val="21"/>
              </w:rPr>
              <w:t>9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网络空间安全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278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作物学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090101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作物栽培学与耕作学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279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作物学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090102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作物遗传育种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280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园艺学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090201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果树学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281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园艺学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090202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蔬菜学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282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园艺学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090203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茶学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283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农业资源</w:t>
            </w:r>
            <w:r>
              <w:rPr>
                <w:rFonts w:hint="eastAsia" w:ascii="Times New Roman" w:hAnsi="Times New Roman"/>
                <w:kern w:val="0"/>
                <w:szCs w:val="21"/>
              </w:rPr>
              <w:t>与环境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090301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土壤学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284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农业资源</w:t>
            </w:r>
            <w:r>
              <w:rPr>
                <w:rFonts w:hint="eastAsia" w:ascii="Times New Roman" w:hAnsi="Times New Roman"/>
                <w:kern w:val="0"/>
                <w:szCs w:val="21"/>
              </w:rPr>
              <w:t>与环境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090302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植物营养学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285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植物保护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090401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植物病理学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286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植物保护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090402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农业昆虫与害虫防治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287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植物保护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090403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农药学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Times New Roman"/>
                <w:kern w:val="0"/>
                <w:szCs w:val="21"/>
              </w:rPr>
              <w:t>农学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hint="eastAsia"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288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畜牧学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090501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动物遗传育种与繁殖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289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畜牧学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090502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动物营养与饲料科学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290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畜牧学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090504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特种经济动物饲养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291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0906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兽医学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090601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基础兽医学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292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0906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兽医学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090602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预防兽医学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293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0906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兽医学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090603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临床兽医学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294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林木遗传育种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295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森林培育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296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森林保护学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297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森林经理学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298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野生动植物保护与利用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299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090706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园林植物与观赏园艺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300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090707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水土保持与荒漠化防治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301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0908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水产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090801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水产养殖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302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0908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水产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090802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捕捞学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303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0908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水产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090803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渔业资源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304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9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草学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305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基础医学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100101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人体解剖与组织胚胎学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306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基础医学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100102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免疫学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307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基础医学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100103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病原生物学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308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基础医学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100104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病理学与病理生理学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309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基础医学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100105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法医学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310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基础医学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100106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放射医学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311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内科学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312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儿科学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313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老年医学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314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神经病学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315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精神病与精神卫生学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316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100206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皮肤病与性病学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317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100207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影像医学与核医学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318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100208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临床检验诊断学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319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100210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外科学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320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100211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妇产科学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321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100212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眼科学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322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100213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耳鼻咽喉科学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323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100214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肿瘤学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324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100215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康复医学与理疗学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325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100216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运动医学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326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100217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麻醉学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327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100218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急诊医学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328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口腔医学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100301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口腔基础医学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329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口腔医学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100302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口腔临床医学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330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公共卫生与预防医学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100401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流行病与卫生统计学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331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公共卫生与预防医学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100402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劳动卫生与环境卫生学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332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公共卫生与预防医学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100403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营养与食品卫生学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333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公共卫生与预防医学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100404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儿少卫生与妇幼保健学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334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公共卫生与预防医学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100405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卫生毒理学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335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公共卫生与预防医学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100406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军事预防医学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336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中医基础理论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337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中医临床基础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338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中医医史文献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339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方剂学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340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中医诊断学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341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100506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中医内科学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342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100507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中医外科学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343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100508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中医骨伤科学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344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100509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中医妇科学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345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100510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中医儿科学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346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100511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中医五官科学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347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100512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针灸推拿学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348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100513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民族医学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349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1006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中西医结合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100601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中西医结合基础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350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1006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中西医结合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100602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中西医结合临床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351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100701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药物化学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352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100702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药剂学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353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100703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生药学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354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100704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药物分析学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355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100705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微生物与生化药学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356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100706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357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1008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中药学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358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9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特种医学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100901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航空、航天与航海医学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359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10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医学技术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360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11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护理学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361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军事思想及军事历史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110101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军事思想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362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军事思想及军事历史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110102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军事历史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363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战略学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110201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军事战略学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364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战略学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110202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战争动员学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365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战役学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110301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联合战役学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366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战役学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110302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军种战役学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367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战术学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110401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合同战术学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368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战术学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110402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兵种战术学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369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军队指挥学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110501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作战指挥学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370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军队指挥学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110502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军事运筹学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371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军队指挥学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110503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军事通信学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372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军队指挥学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110504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军事情报学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373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军队指挥学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110505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密码学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374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1106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军制学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110601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军事组织编制学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375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1106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军制学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110602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军队管理学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376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军队政治工作学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377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1108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军事后勤学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110801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军事后勤学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378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1108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军事后勤学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110802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后方专业勤务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379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9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军事装备学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380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10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军事训练学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381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管理科学与工程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382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工商管理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120201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会计学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383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工商管理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120202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企业管理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384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工商管理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120203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旅游管理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385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工商管理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120204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技术经济及管理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386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农林经济管理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120301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农业经济管理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387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农林经济管理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120302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林业经济管理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388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公共管理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120401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行政管理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389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公共管理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120402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社会医学与卫生事业管理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管理学或</w:t>
            </w:r>
          </w:p>
          <w:p>
            <w:pPr>
              <w:widowControl/>
              <w:jc w:val="center"/>
            </w:pPr>
            <w:r>
              <w:rPr>
                <w:rFonts w:hint="eastAsia" w:ascii="Times New Roman" w:hAnsi="Times New Roman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390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公共管理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120403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教育经济与管理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hint="eastAsia" w:ascii="Times New Roman" w:hAnsi="Times New Roman"/>
                <w:kern w:val="0"/>
                <w:szCs w:val="21"/>
              </w:rPr>
              <w:t>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391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公共管理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120404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社会保障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392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公共管理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120405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土地资源管理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393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图书情报与档案管理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120501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图书馆学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394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图书情报与档案管理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120502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情报学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395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图书情报与档案管理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120503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档案学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396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  <w:tc>
          <w:tcPr>
            <w:tcW w:w="549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1301</w:t>
            </w:r>
          </w:p>
        </w:tc>
        <w:tc>
          <w:tcPr>
            <w:tcW w:w="948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艺术学理论</w:t>
            </w:r>
          </w:p>
        </w:tc>
        <w:tc>
          <w:tcPr>
            <w:tcW w:w="860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130101</w:t>
            </w:r>
          </w:p>
        </w:tc>
        <w:tc>
          <w:tcPr>
            <w:tcW w:w="1020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艺术学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397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  <w:tc>
          <w:tcPr>
            <w:tcW w:w="549" w:type="pct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1302</w:t>
            </w:r>
          </w:p>
        </w:tc>
        <w:tc>
          <w:tcPr>
            <w:tcW w:w="948" w:type="pct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音乐与舞蹈学</w:t>
            </w:r>
          </w:p>
        </w:tc>
        <w:tc>
          <w:tcPr>
            <w:tcW w:w="860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130201</w:t>
            </w:r>
          </w:p>
        </w:tc>
        <w:tc>
          <w:tcPr>
            <w:tcW w:w="1020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音乐学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398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  <w:tc>
          <w:tcPr>
            <w:tcW w:w="549" w:type="pct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1302</w:t>
            </w:r>
          </w:p>
        </w:tc>
        <w:tc>
          <w:tcPr>
            <w:tcW w:w="948" w:type="pct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音乐与舞蹈学</w:t>
            </w:r>
          </w:p>
        </w:tc>
        <w:tc>
          <w:tcPr>
            <w:tcW w:w="860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130202</w:t>
            </w:r>
          </w:p>
        </w:tc>
        <w:tc>
          <w:tcPr>
            <w:tcW w:w="1020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舞蹈学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399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  <w:tc>
          <w:tcPr>
            <w:tcW w:w="549" w:type="pct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1303</w:t>
            </w:r>
          </w:p>
        </w:tc>
        <w:tc>
          <w:tcPr>
            <w:tcW w:w="948" w:type="pct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戏剧与影视学</w:t>
            </w:r>
          </w:p>
        </w:tc>
        <w:tc>
          <w:tcPr>
            <w:tcW w:w="860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130301</w:t>
            </w:r>
          </w:p>
        </w:tc>
        <w:tc>
          <w:tcPr>
            <w:tcW w:w="1020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戏剧戏曲学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400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  <w:tc>
          <w:tcPr>
            <w:tcW w:w="549" w:type="pct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1303</w:t>
            </w:r>
          </w:p>
        </w:tc>
        <w:tc>
          <w:tcPr>
            <w:tcW w:w="948" w:type="pct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戏剧与影视学</w:t>
            </w:r>
          </w:p>
        </w:tc>
        <w:tc>
          <w:tcPr>
            <w:tcW w:w="860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130302</w:t>
            </w:r>
          </w:p>
        </w:tc>
        <w:tc>
          <w:tcPr>
            <w:tcW w:w="1020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电影学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401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  <w:tc>
          <w:tcPr>
            <w:tcW w:w="549" w:type="pct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1303</w:t>
            </w:r>
          </w:p>
        </w:tc>
        <w:tc>
          <w:tcPr>
            <w:tcW w:w="948" w:type="pct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戏剧与影视学</w:t>
            </w:r>
          </w:p>
        </w:tc>
        <w:tc>
          <w:tcPr>
            <w:tcW w:w="860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130303</w:t>
            </w:r>
          </w:p>
        </w:tc>
        <w:tc>
          <w:tcPr>
            <w:tcW w:w="1020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广播电视艺术学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402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  <w:tc>
          <w:tcPr>
            <w:tcW w:w="549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1304</w:t>
            </w:r>
          </w:p>
        </w:tc>
        <w:tc>
          <w:tcPr>
            <w:tcW w:w="948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美术学</w:t>
            </w:r>
          </w:p>
        </w:tc>
        <w:tc>
          <w:tcPr>
            <w:tcW w:w="860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130401</w:t>
            </w:r>
          </w:p>
        </w:tc>
        <w:tc>
          <w:tcPr>
            <w:tcW w:w="1020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美术学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403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  <w:tc>
          <w:tcPr>
            <w:tcW w:w="549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1305</w:t>
            </w:r>
          </w:p>
        </w:tc>
        <w:tc>
          <w:tcPr>
            <w:tcW w:w="948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设计学</w:t>
            </w:r>
          </w:p>
        </w:tc>
        <w:tc>
          <w:tcPr>
            <w:tcW w:w="860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130501</w:t>
            </w:r>
          </w:p>
        </w:tc>
        <w:tc>
          <w:tcPr>
            <w:tcW w:w="1020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设计艺术学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404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交叉学科</w:t>
            </w:r>
          </w:p>
        </w:tc>
        <w:tc>
          <w:tcPr>
            <w:tcW w:w="549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  <w:t>1401</w:t>
            </w:r>
          </w:p>
        </w:tc>
        <w:tc>
          <w:tcPr>
            <w:tcW w:w="948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hint="eastAsia" w:ascii="宋体" w:hAnsi="宋体" w:cs="Microsoft Sans Serif"/>
                <w:szCs w:val="21"/>
              </w:rPr>
              <w:t>集成电路科学与工程</w:t>
            </w:r>
          </w:p>
        </w:tc>
        <w:tc>
          <w:tcPr>
            <w:tcW w:w="860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  <w:t>交叉学科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405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交叉学科</w:t>
            </w:r>
          </w:p>
        </w:tc>
        <w:tc>
          <w:tcPr>
            <w:tcW w:w="549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hint="eastAsia" w:ascii="宋体" w:hAnsi="宋体" w:cs="Microsoft Sans Serif"/>
                <w:szCs w:val="21"/>
              </w:rPr>
              <w:t>1402</w:t>
            </w:r>
          </w:p>
        </w:tc>
        <w:tc>
          <w:tcPr>
            <w:tcW w:w="948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hint="eastAsia" w:ascii="宋体" w:hAnsi="宋体" w:cs="Microsoft Sans Serif"/>
                <w:szCs w:val="21"/>
              </w:rPr>
              <w:t>国家安全学</w:t>
            </w:r>
          </w:p>
        </w:tc>
        <w:tc>
          <w:tcPr>
            <w:tcW w:w="860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  <w:t>交叉学科</w:t>
            </w:r>
          </w:p>
        </w:tc>
      </w:tr>
    </w:tbl>
    <w:p/>
    <w:p>
      <w:pPr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二、专业学位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4"/>
        <w:gridCol w:w="1084"/>
        <w:gridCol w:w="1500"/>
        <w:gridCol w:w="1233"/>
        <w:gridCol w:w="1700"/>
        <w:gridCol w:w="24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专业学位类别代码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专业学位   类别名称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专业学位领域代码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专业学位     领域名称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授予学位           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金融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</w:pPr>
          </w:p>
        </w:tc>
        <w:tc>
          <w:tcPr>
            <w:tcW w:w="1700" w:type="dxa"/>
            <w:vAlign w:val="center"/>
          </w:tcPr>
          <w:p>
            <w:pPr>
              <w:jc w:val="center"/>
            </w:pP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金融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0252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应用统计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</w:pPr>
          </w:p>
        </w:tc>
        <w:tc>
          <w:tcPr>
            <w:tcW w:w="1700" w:type="dxa"/>
            <w:vAlign w:val="center"/>
          </w:tcPr>
          <w:p>
            <w:pPr>
              <w:jc w:val="center"/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应用统计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0253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税务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</w:pPr>
          </w:p>
        </w:tc>
        <w:tc>
          <w:tcPr>
            <w:tcW w:w="1700" w:type="dxa"/>
            <w:vAlign w:val="center"/>
          </w:tcPr>
          <w:p>
            <w:pPr>
              <w:jc w:val="center"/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税务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0254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国际商务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</w:pPr>
          </w:p>
        </w:tc>
        <w:tc>
          <w:tcPr>
            <w:tcW w:w="1700" w:type="dxa"/>
            <w:vAlign w:val="center"/>
          </w:tcPr>
          <w:p>
            <w:pPr>
              <w:jc w:val="center"/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国际商务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0255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保险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</w:pPr>
          </w:p>
        </w:tc>
        <w:tc>
          <w:tcPr>
            <w:tcW w:w="1700" w:type="dxa"/>
            <w:vAlign w:val="center"/>
          </w:tcPr>
          <w:p>
            <w:pPr>
              <w:jc w:val="center"/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保险硕士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0256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资产评估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</w:pPr>
          </w:p>
        </w:tc>
        <w:tc>
          <w:tcPr>
            <w:tcW w:w="1700" w:type="dxa"/>
            <w:vAlign w:val="center"/>
          </w:tcPr>
          <w:p>
            <w:pPr>
              <w:jc w:val="center"/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资产评估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0257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审计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</w:pPr>
          </w:p>
        </w:tc>
        <w:tc>
          <w:tcPr>
            <w:tcW w:w="1700" w:type="dxa"/>
            <w:vAlign w:val="center"/>
          </w:tcPr>
          <w:p>
            <w:pPr>
              <w:jc w:val="center"/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审计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法律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</w:pPr>
          </w:p>
        </w:tc>
        <w:tc>
          <w:tcPr>
            <w:tcW w:w="1700" w:type="dxa"/>
            <w:vAlign w:val="center"/>
          </w:tcPr>
          <w:p>
            <w:pPr>
              <w:jc w:val="center"/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法律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社会工作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</w:pPr>
          </w:p>
        </w:tc>
        <w:tc>
          <w:tcPr>
            <w:tcW w:w="1700" w:type="dxa"/>
            <w:vAlign w:val="center"/>
          </w:tcPr>
          <w:p>
            <w:pPr>
              <w:jc w:val="center"/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社会工作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0353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警务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</w:pPr>
          </w:p>
        </w:tc>
        <w:tc>
          <w:tcPr>
            <w:tcW w:w="1700" w:type="dxa"/>
            <w:vAlign w:val="center"/>
          </w:tcPr>
          <w:p>
            <w:pPr>
              <w:jc w:val="center"/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警务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045101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教育管理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045102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学科教学（思政）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045103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学科教学（语文）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045104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学科教学（数学）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045105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学科教学（物理）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045106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学科教学（化学）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045107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学科教学（生物）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045108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学科教学（英语）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045109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学科教学（历史）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045110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学科教学（地理）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045111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学科教学（音乐）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045112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学科教学（体育）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045113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学科教学（美术）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045114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现代教育技术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045115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小学教育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045116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心理健康教育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045117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科学与技术教育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045118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学前教育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045119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特殊教育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20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职业技术教育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045171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学校课程与教学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教育博士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04517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学生发展与教育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教育博士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04517</w:t>
            </w:r>
            <w:r>
              <w:rPr>
                <w:rFonts w:hint="eastAsia"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教育领导与管理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教育博士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045201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体育教学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045202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运动训练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045203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竞赛组织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045204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社会体育指导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0453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汉语国际教育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汉语国际教育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0454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应用心理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应用心理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40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055101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英语笔译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41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055102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英语口译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42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055103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俄语笔译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43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055104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俄语口译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44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055105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日语笔译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45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055106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日语口译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46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055107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法语笔译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47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055108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法语口译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48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055109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德语笔译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49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055110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德语口译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50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055111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朝鲜语笔译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51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055112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朝鲜语口译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52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西班牙</w:t>
            </w:r>
            <w:r>
              <w:rPr>
                <w:rFonts w:ascii="Times New Roman" w:hAnsi="Arial"/>
                <w:kern w:val="0"/>
                <w:szCs w:val="21"/>
              </w:rPr>
              <w:t>语笔译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53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西班牙</w:t>
            </w:r>
            <w:r>
              <w:rPr>
                <w:rFonts w:ascii="Times New Roman" w:hAnsi="Arial"/>
                <w:kern w:val="0"/>
                <w:szCs w:val="21"/>
              </w:rPr>
              <w:t>语口译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54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5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阿拉伯</w:t>
            </w:r>
            <w:r>
              <w:rPr>
                <w:rFonts w:ascii="Times New Roman" w:hAnsi="Arial"/>
                <w:kern w:val="0"/>
                <w:szCs w:val="21"/>
              </w:rPr>
              <w:t>语笔译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55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6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阿拉伯</w:t>
            </w:r>
            <w:r>
              <w:rPr>
                <w:rFonts w:ascii="Times New Roman" w:hAnsi="Arial"/>
                <w:kern w:val="0"/>
                <w:szCs w:val="21"/>
              </w:rPr>
              <w:t>语口译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56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泰语</w:t>
            </w:r>
            <w:r>
              <w:rPr>
                <w:rFonts w:ascii="Times New Roman" w:hAnsi="Arial"/>
                <w:kern w:val="0"/>
                <w:szCs w:val="21"/>
              </w:rPr>
              <w:t>笔译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57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8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泰语</w:t>
            </w:r>
            <w:r>
              <w:rPr>
                <w:rFonts w:ascii="Times New Roman" w:hAnsi="Arial"/>
                <w:kern w:val="0"/>
                <w:szCs w:val="21"/>
              </w:rPr>
              <w:t>口译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58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9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意大利</w:t>
            </w:r>
            <w:r>
              <w:rPr>
                <w:rFonts w:ascii="Times New Roman" w:hAnsi="Arial"/>
                <w:kern w:val="0"/>
                <w:szCs w:val="21"/>
              </w:rPr>
              <w:t>语笔译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59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20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意大利</w:t>
            </w:r>
            <w:r>
              <w:rPr>
                <w:rFonts w:ascii="Times New Roman" w:hAnsi="Arial"/>
                <w:kern w:val="0"/>
                <w:szCs w:val="21"/>
              </w:rPr>
              <w:t>语口译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60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  <w:r>
              <w:rPr>
                <w:rFonts w:ascii="Times New Roman" w:hAnsi="Times New Roman"/>
                <w:kern w:val="0"/>
                <w:szCs w:val="21"/>
              </w:rPr>
              <w:t>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越南</w:t>
            </w:r>
            <w:r>
              <w:rPr>
                <w:rFonts w:ascii="Times New Roman" w:hAnsi="Arial"/>
                <w:kern w:val="0"/>
                <w:szCs w:val="21"/>
              </w:rPr>
              <w:t>语笔译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61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  <w:r>
              <w:rPr>
                <w:rFonts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越南</w:t>
            </w:r>
            <w:r>
              <w:rPr>
                <w:rFonts w:ascii="Times New Roman" w:hAnsi="Arial"/>
                <w:kern w:val="0"/>
                <w:szCs w:val="21"/>
              </w:rPr>
              <w:t>语口译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62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新闻与传播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新闻与传播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63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0553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出版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出版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64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文物与博物馆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文物与博物馆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65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建筑学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建筑学</w:t>
            </w:r>
            <w:r>
              <w:rPr>
                <w:rFonts w:hint="eastAsia" w:ascii="Times New Roman" w:hAnsi="Arial"/>
                <w:kern w:val="0"/>
                <w:szCs w:val="21"/>
              </w:rPr>
              <w:t>（硕士、学士）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66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085201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机械工程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67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085202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光学工程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68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085203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仪器仪表工程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69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085204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材料工程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70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085205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冶金工程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71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085206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动力工程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72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085207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电气工程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73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085208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电子与通信工程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74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085209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集成电路工程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75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085210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控制工程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76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085211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计算机技术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77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085212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软件工程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78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085213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建筑与土木工程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79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085214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水利工程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80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085215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测绘工程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81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085216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化学工程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82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085217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地质工程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83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085218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矿业工程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84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085219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石油与天然气工程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85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085220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纺织工程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86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085221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轻工技术与工程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87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085222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交通运输工程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88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085223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船舶与海洋工程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89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085224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安全工程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90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085225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兵器工程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91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085226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 w:val="18"/>
                <w:szCs w:val="18"/>
              </w:rPr>
              <w:t>核能与核技术工程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92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085227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93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085228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林业工程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94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085229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环境工程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95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085230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生物医学工程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96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085231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食品工程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97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085232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航空工程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98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085233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航天工程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99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085234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车辆工程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100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085235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制药工程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101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085236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工业工程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102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085237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工业设计工程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103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085238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104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085239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项目管理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105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085240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物流工程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106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085271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电子与信息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工程博士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107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085272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先进制造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工程博士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108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085273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生物与医药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工程博士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109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085274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能源与环保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工程博士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110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0853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城市规划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城市规划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111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095101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作物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112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095102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园艺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113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095103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农业资源利用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114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095104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植物保护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115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095105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养殖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116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095106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草业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117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095107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林业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118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095108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渔业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119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095109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农业机械化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120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095110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农村与区域发展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121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095111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农业科技组织与服务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122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095112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农业信息化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123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095113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食品加工与安全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124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095114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设施农业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125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095115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种业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126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兽医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兽医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127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0953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风景园林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风景园林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128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0954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林业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林业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129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105101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内科学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130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105102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儿科学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131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105103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老年医学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132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105104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神经病学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133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105105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精神病与精神卫生学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134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105106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皮肤病与性病学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135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105107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影像医学与核医学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136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105108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临床检验诊断学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137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105109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外科学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138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105110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妇产科学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139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105111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眼科学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140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105112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耳鼻咽喉科学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141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105113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肿瘤学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142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105114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 w:val="18"/>
                <w:szCs w:val="18"/>
              </w:rPr>
              <w:t>康复医学与理疗学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143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105115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运动医学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144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105116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麻醉学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145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105117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急诊医学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146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10512</w:t>
            </w:r>
            <w:r>
              <w:rPr>
                <w:rFonts w:hint="eastAsia" w:ascii="Times New Roman" w:hAnsi="Times New Roman"/>
                <w:kern w:val="0"/>
                <w:szCs w:val="21"/>
              </w:rPr>
              <w:t>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全科医学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147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10512</w:t>
            </w:r>
            <w:r>
              <w:rPr>
                <w:rFonts w:hint="eastAsia" w:ascii="Times New Roman" w:hAnsi="Times New Roman"/>
                <w:kern w:val="0"/>
                <w:szCs w:val="21"/>
              </w:rPr>
              <w:t>8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临床病理学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148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105129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护理学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149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99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不分领域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150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口腔医学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口腔医学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151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1053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公共卫生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公共卫生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152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1054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护理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护理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153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1055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药学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药学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154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1056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中药学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中药学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155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  <w:r>
              <w:rPr>
                <w:rFonts w:hint="eastAsia" w:ascii="Times New Roman" w:hAnsi="Times New Roman"/>
                <w:kern w:val="0"/>
                <w:szCs w:val="21"/>
              </w:rPr>
              <w:t>01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中医内科学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156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  <w:r>
              <w:rPr>
                <w:rFonts w:hint="eastAsia" w:ascii="Times New Roman" w:hAnsi="Times New Roman"/>
                <w:kern w:val="0"/>
                <w:szCs w:val="21"/>
              </w:rPr>
              <w:t>02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中医外科学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157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  <w:r>
              <w:rPr>
                <w:rFonts w:hint="eastAsia" w:ascii="Times New Roman" w:hAnsi="Times New Roman"/>
                <w:kern w:val="0"/>
                <w:szCs w:val="21"/>
              </w:rPr>
              <w:t>03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中医骨伤科学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158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  <w:r>
              <w:rPr>
                <w:rFonts w:hint="eastAsia" w:ascii="Times New Roman" w:hAnsi="Times New Roman"/>
                <w:kern w:val="0"/>
                <w:szCs w:val="21"/>
              </w:rPr>
              <w:t>04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中医妇科学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159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  <w:r>
              <w:rPr>
                <w:rFonts w:hint="eastAsia" w:ascii="Times New Roman" w:hAnsi="Times New Roman"/>
                <w:kern w:val="0"/>
                <w:szCs w:val="21"/>
              </w:rPr>
              <w:t>05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中医儿科学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160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  <w:r>
              <w:rPr>
                <w:rFonts w:hint="eastAsia" w:ascii="Times New Roman" w:hAnsi="Times New Roman"/>
                <w:kern w:val="0"/>
                <w:szCs w:val="21"/>
              </w:rPr>
              <w:t>06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中医五官科学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161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  <w:r>
              <w:rPr>
                <w:rFonts w:hint="eastAsia" w:ascii="Times New Roman" w:hAnsi="Times New Roman"/>
                <w:kern w:val="0"/>
                <w:szCs w:val="21"/>
              </w:rPr>
              <w:t>07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针灸推拿学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162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  <w:r>
              <w:rPr>
                <w:rFonts w:hint="eastAsia" w:ascii="Times New Roman" w:hAnsi="Times New Roman"/>
                <w:kern w:val="0"/>
                <w:szCs w:val="21"/>
              </w:rPr>
              <w:t>08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民族医学（含：藏医学、蒙医学等）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163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  <w:r>
              <w:rPr>
                <w:rFonts w:hint="eastAsia" w:ascii="Times New Roman" w:hAnsi="Times New Roman"/>
                <w:kern w:val="0"/>
                <w:szCs w:val="21"/>
              </w:rPr>
              <w:t>09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中西医结合临床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164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115101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联合作战指挥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165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115102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陆军军事指挥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166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115103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炮兵作战指挥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167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115104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通信兵作战指挥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168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115105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工程兵作战指挥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169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115106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海军军事指挥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170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115107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潜艇指挥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171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115108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空军军事指挥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172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115109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二炮军事指挥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173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115110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军队政治工作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174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115111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后勤指挥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175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115112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装备指挥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176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工商管理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125101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工商管理硕士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工商管理硕士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177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工商管理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12510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高级管理人员工商管理硕士</w:t>
            </w:r>
            <w:r>
              <w:rPr>
                <w:rFonts w:ascii="Times New Roman" w:hAnsi="Arial"/>
                <w:kern w:val="0"/>
                <w:szCs w:val="21"/>
              </w:rPr>
              <w:t>（</w:t>
            </w:r>
            <w:r>
              <w:rPr>
                <w:rFonts w:hint="eastAsia" w:ascii="Times New Roman" w:hAnsi="Arial"/>
                <w:kern w:val="0"/>
                <w:szCs w:val="21"/>
              </w:rPr>
              <w:t>EMBA</w:t>
            </w:r>
            <w:r>
              <w:rPr>
                <w:rFonts w:ascii="Times New Roman" w:hAnsi="Arial"/>
                <w:kern w:val="0"/>
                <w:szCs w:val="21"/>
              </w:rPr>
              <w:t>）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工商管理硕士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178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公共管理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公共管理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179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1253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会计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会计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180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1254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旅游管理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旅游管理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181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1255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图书情报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图书情报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182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1256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工程管理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工程管理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183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135101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音乐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184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135102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戏剧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185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135103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戏曲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186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135104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电影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187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135105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广播电视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188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135106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舞蹈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189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135107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美术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bookmarkStart w:id="0" w:name="_GoBack"/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190</w:t>
            </w:r>
            <w:bookmarkEnd w:id="0"/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135108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艺术设计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Arial">
    <w:altName w:val="Nimbus Roman No9 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Microsoft Sans Serif">
    <w:altName w:val="Liberation Sans"/>
    <w:panose1 w:val="020B0604020202020204"/>
    <w:charset w:val="00"/>
    <w:family w:val="swiss"/>
    <w:pitch w:val="default"/>
    <w:sig w:usb0="00000000" w:usb1="00000000" w:usb2="00000008" w:usb3="00000000" w:csb0="000101F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A63"/>
    <w:rsid w:val="00121BCE"/>
    <w:rsid w:val="001B1E96"/>
    <w:rsid w:val="001F21F7"/>
    <w:rsid w:val="00280A63"/>
    <w:rsid w:val="002834C3"/>
    <w:rsid w:val="003371C7"/>
    <w:rsid w:val="00345A32"/>
    <w:rsid w:val="00427FDE"/>
    <w:rsid w:val="0044749A"/>
    <w:rsid w:val="00481861"/>
    <w:rsid w:val="004E2BA3"/>
    <w:rsid w:val="004F3455"/>
    <w:rsid w:val="005C342C"/>
    <w:rsid w:val="005E518B"/>
    <w:rsid w:val="005F0B82"/>
    <w:rsid w:val="00673477"/>
    <w:rsid w:val="00706C8B"/>
    <w:rsid w:val="008040C4"/>
    <w:rsid w:val="0096678F"/>
    <w:rsid w:val="00A75DD9"/>
    <w:rsid w:val="00A83E99"/>
    <w:rsid w:val="00AA4E2B"/>
    <w:rsid w:val="00AB508B"/>
    <w:rsid w:val="00AF4BBE"/>
    <w:rsid w:val="00B03702"/>
    <w:rsid w:val="00B22301"/>
    <w:rsid w:val="00B35640"/>
    <w:rsid w:val="00BC7268"/>
    <w:rsid w:val="00C07C08"/>
    <w:rsid w:val="00C23662"/>
    <w:rsid w:val="00CF5AF9"/>
    <w:rsid w:val="00D645CB"/>
    <w:rsid w:val="00E62E88"/>
    <w:rsid w:val="00E745CA"/>
    <w:rsid w:val="00EA67BB"/>
    <w:rsid w:val="00EA78E4"/>
    <w:rsid w:val="00F13237"/>
    <w:rsid w:val="00F20383"/>
    <w:rsid w:val="00FC4E34"/>
    <w:rsid w:val="06DC3DA1"/>
    <w:rsid w:val="0E6E30C7"/>
    <w:rsid w:val="1B883284"/>
    <w:rsid w:val="3B9B5A99"/>
    <w:rsid w:val="50DD0AF2"/>
    <w:rsid w:val="5DC47F9F"/>
    <w:rsid w:val="67FA1B9D"/>
    <w:rsid w:val="72FB74EC"/>
    <w:rsid w:val="7D8E7CBE"/>
    <w:rsid w:val="7F752658"/>
    <w:rsid w:val="7F779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26</Pages>
  <Words>3048</Words>
  <Characters>17380</Characters>
  <Lines>144</Lines>
  <Paragraphs>40</Paragraphs>
  <TotalTime>10</TotalTime>
  <ScaleCrop>false</ScaleCrop>
  <LinksUpToDate>false</LinksUpToDate>
  <CharactersWithSpaces>20388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2020-12-29T17:54:00Z</dcterms:created>
  <dc:creator>杨超</dc:creator>
  <cp:lastModifiedBy>guest</cp:lastModifiedBy>
  <dcterms:modified xsi:type="dcterms:W3CDTF">2022-01-11T11:16:47Z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KSOSaveFontToCloudKey">
    <vt:lpwstr>278092817_cloud</vt:lpwstr>
  </property>
</Properties>
</file>