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广元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市消防救援支队政府专职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消防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队员报名表</w:t>
      </w:r>
    </w:p>
    <w:tbl>
      <w:tblPr>
        <w:tblStyle w:val="3"/>
        <w:tblW w:w="9638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34"/>
        <w:gridCol w:w="1259"/>
        <w:gridCol w:w="1202"/>
        <w:gridCol w:w="1239"/>
        <w:gridCol w:w="1436"/>
        <w:gridCol w:w="174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本人免冠照片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联系方式</w:t>
            </w: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2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在职教育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毕业院校及专业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个人特长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是否为退伍军人</w:t>
            </w:r>
          </w:p>
        </w:tc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应聘岗位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灭火员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驾驶员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报名意向</w:t>
            </w:r>
          </w:p>
        </w:tc>
        <w:tc>
          <w:tcPr>
            <w:tcW w:w="389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Times New Roman" w:eastAsia="方正黑体_GBK" w:cs="Times New Roman"/>
                <w:color w:val="FF0000"/>
                <w:sz w:val="24"/>
                <w:szCs w:val="24"/>
                <w:lang w:val="en-US" w:eastAsia="zh-CN"/>
              </w:rPr>
              <w:t>XX区（县）消防救援大队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是否服从调剂</w:t>
            </w:r>
          </w:p>
        </w:tc>
        <w:tc>
          <w:tcPr>
            <w:tcW w:w="17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个人简历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表彰奖励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情况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家庭成员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称谓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声明栏</w:t>
            </w:r>
          </w:p>
        </w:tc>
        <w:tc>
          <w:tcPr>
            <w:tcW w:w="8311" w:type="dxa"/>
            <w:gridSpan w:val="6"/>
            <w:vAlign w:val="center"/>
          </w:tcPr>
          <w:p>
            <w:pPr>
              <w:spacing w:line="400" w:lineRule="exact"/>
              <w:ind w:firstLine="1320" w:firstLineChars="6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>以上填报信息无误，资料真实有效。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报名人：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E9FF2C-B6B2-4182-A5DC-1ACBBB9825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6EBFF93-E43D-4DD7-8BB7-A739B8A36CE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58A8E32-D03E-4B43-90E5-7A2A95CA19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7BF446B-FF59-4434-8E46-64F926D3862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08CA3B77-FE66-4AD5-8EBF-B23F0C5E725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1805C8B7-37FD-41B5-8610-87FFA282DAF2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A95A48EE-313F-4703-81F1-2268C22192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2021-10-21T01:03:07Z</dcterms:created>
  <dc:creator>54107</dc:creator>
  <cp:lastModifiedBy>朱正阳mmm</cp:lastModifiedBy>
  <dcterms:modified xsi:type="dcterms:W3CDTF">2021-10-21T01:03:54Z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D3B7CEE9AB5049AA922A1EF3BAA4F61D</vt:lpwstr>
  </property>
</Properties>
</file>