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8"/>
          <w:szCs w:val="28"/>
          <w:lang w:val="en-US" w:eastAsia="zh-CN"/>
        </w:rPr>
        <w:t>1：</w:t>
      </w:r>
    </w:p>
    <w:p>
      <w:pPr>
        <w:widowControl/>
        <w:ind w:firstLine="2160" w:firstLineChars="600"/>
        <w:rPr>
          <w:rFonts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  <w:t>2020年黄埭高新区公开招聘派遣制卫技人员岗位简介表</w:t>
      </w:r>
    </w:p>
    <w:tbl>
      <w:tblPr>
        <w:tblStyle w:val="13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1559"/>
        <w:gridCol w:w="567"/>
        <w:gridCol w:w="709"/>
        <w:gridCol w:w="1842"/>
        <w:gridCol w:w="3969"/>
        <w:gridCol w:w="34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0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0"/>
                <w:szCs w:val="21"/>
              </w:rPr>
              <w:t>招聘单位名称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0"/>
                <w:szCs w:val="21"/>
              </w:rPr>
              <w:t>招聘岗位名称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13"/>
                <w:szCs w:val="13"/>
              </w:rPr>
              <w:t>人数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0"/>
                <w:szCs w:val="21"/>
              </w:rPr>
              <w:t>性别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0"/>
                <w:szCs w:val="21"/>
              </w:rPr>
              <w:t>学历要求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0"/>
                <w:szCs w:val="21"/>
              </w:rPr>
              <w:t>专业要求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0"/>
                <w:szCs w:val="21"/>
              </w:rPr>
              <w:t>其他要求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相城区第二人民医院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骨科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全日制本科及以上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临床医学、外科学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紧缺岗位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妇产科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全日制本科及以上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临床医学、妇产科学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预防保健科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全日制本科及以上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预防医学、公共卫生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4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检验科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不限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本科及以上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医学检验、医学检验技术、临床检验诊断学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5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临床护理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全日制大专及以上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护理、护理学、高级护理、涉外护理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全日制大专（高中起点或初中起点五年一贯制），苏州市户籍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非紧缺岗位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6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社区护理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全日制大专及以上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护理、护理学、高级护理、涉外护理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全日制大专（高中起点或初中起点五年一贯制），苏州市户籍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东桥卫生院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预防保健科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不限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本科及以上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临床医学、预防医学、公共卫生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有执业医师证者优先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紧缺岗位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8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中医科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本科及以上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中医学、中医临床基础、中医内科学、中西医结合基础、中西医结合临床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  <w:t>有执业医师证及相关工作经验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</w:tr>
    </w:tbl>
    <w:p>
      <w:pPr>
        <w:spacing w:line="440" w:lineRule="exact"/>
        <w:ind w:left="-360" w:right="-368" w:rightChars="-175"/>
        <w:jc w:val="center"/>
        <w:rPr>
          <w:b/>
          <w:color w:val="000000" w:themeColor="text1"/>
          <w:w w:val="90"/>
          <w:sz w:val="40"/>
          <w:szCs w:val="40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440" w:lineRule="exact"/>
        <w:ind w:left="-360" w:right="-368" w:rightChars="-175"/>
        <w:rPr>
          <w:rFonts w:ascii="仿宋_GB2312" w:hAnsi="仿宋_GB2312" w:eastAsia="仿宋_GB2312" w:cs="仿宋_GB2312"/>
          <w:b/>
          <w:color w:val="000000" w:themeColor="text1"/>
          <w:w w:val="90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000000" w:themeColor="text1"/>
          <w:w w:val="90"/>
          <w:sz w:val="28"/>
          <w:szCs w:val="28"/>
        </w:rPr>
        <w:t>附件2</w:t>
      </w:r>
    </w:p>
    <w:p>
      <w:pPr>
        <w:spacing w:line="440" w:lineRule="exact"/>
        <w:jc w:val="center"/>
        <w:rPr>
          <w:b/>
          <w:color w:val="000000" w:themeColor="text1"/>
          <w:w w:val="90"/>
          <w:sz w:val="40"/>
          <w:szCs w:val="40"/>
        </w:rPr>
      </w:pPr>
      <w:r>
        <w:rPr>
          <w:rFonts w:hint="eastAsia"/>
          <w:b/>
          <w:color w:val="000000" w:themeColor="text1"/>
          <w:w w:val="90"/>
          <w:sz w:val="40"/>
          <w:szCs w:val="40"/>
        </w:rPr>
        <w:t>2020年相城第二人民医院公开招聘</w:t>
      </w:r>
      <w:r>
        <w:rPr>
          <w:rFonts w:hint="eastAsia"/>
          <w:b/>
          <w:color w:val="000000" w:themeColor="text1"/>
          <w:w w:val="90"/>
          <w:sz w:val="40"/>
          <w:szCs w:val="40"/>
          <w:lang w:eastAsia="zh-CN"/>
        </w:rPr>
        <w:t>派遣制卫技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人员</w:t>
      </w:r>
    </w:p>
    <w:p>
      <w:pPr>
        <w:spacing w:line="440" w:lineRule="exact"/>
        <w:jc w:val="center"/>
        <w:rPr>
          <w:b/>
          <w:color w:val="000000" w:themeColor="text1"/>
          <w:w w:val="90"/>
          <w:sz w:val="40"/>
          <w:szCs w:val="40"/>
        </w:rPr>
      </w:pPr>
      <w:r>
        <w:rPr>
          <w:rFonts w:hint="eastAsia"/>
          <w:b/>
          <w:color w:val="000000" w:themeColor="text1"/>
          <w:w w:val="90"/>
          <w:sz w:val="32"/>
        </w:rPr>
        <w:t xml:space="preserve"> 报 名 资 格 审 查 登 记 表</w:t>
      </w:r>
    </w:p>
    <w:p>
      <w:pPr>
        <w:spacing w:line="440" w:lineRule="exact"/>
        <w:jc w:val="center"/>
        <w:rPr>
          <w:b/>
          <w:color w:val="000000" w:themeColor="text1"/>
          <w:w w:val="90"/>
          <w:sz w:val="40"/>
          <w:szCs w:val="40"/>
        </w:rPr>
      </w:pPr>
    </w:p>
    <w:tbl>
      <w:tblPr>
        <w:tblStyle w:val="12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496"/>
        <w:gridCol w:w="461"/>
        <w:gridCol w:w="460"/>
        <w:gridCol w:w="460"/>
        <w:gridCol w:w="436"/>
        <w:gridCol w:w="484"/>
        <w:gridCol w:w="484"/>
        <w:gridCol w:w="186"/>
        <w:gridCol w:w="299"/>
        <w:gridCol w:w="437"/>
        <w:gridCol w:w="47"/>
        <w:gridCol w:w="162"/>
        <w:gridCol w:w="322"/>
        <w:gridCol w:w="277"/>
        <w:gridCol w:w="208"/>
        <w:gridCol w:w="484"/>
        <w:gridCol w:w="484"/>
        <w:gridCol w:w="438"/>
        <w:gridCol w:w="46"/>
        <w:gridCol w:w="485"/>
        <w:gridCol w:w="484"/>
        <w:gridCol w:w="484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9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姓名</w:t>
            </w:r>
          </w:p>
        </w:tc>
        <w:tc>
          <w:tcPr>
            <w:tcW w:w="9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性别</w:t>
            </w:r>
          </w:p>
        </w:tc>
        <w:tc>
          <w:tcPr>
            <w:tcW w:w="11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年月</w:t>
            </w:r>
          </w:p>
        </w:tc>
        <w:tc>
          <w:tcPr>
            <w:tcW w:w="2213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户籍地</w:t>
            </w:r>
          </w:p>
        </w:tc>
        <w:tc>
          <w:tcPr>
            <w:tcW w:w="2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政治面貌</w:t>
            </w:r>
          </w:p>
        </w:tc>
        <w:tc>
          <w:tcPr>
            <w:tcW w:w="31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学历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学位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专业</w:t>
            </w:r>
          </w:p>
        </w:tc>
        <w:tc>
          <w:tcPr>
            <w:tcW w:w="2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88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参加工作时间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单位</w:t>
            </w:r>
          </w:p>
        </w:tc>
        <w:tc>
          <w:tcPr>
            <w:tcW w:w="31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8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招聘岗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位名称</w:t>
            </w:r>
          </w:p>
        </w:tc>
        <w:tc>
          <w:tcPr>
            <w:tcW w:w="566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证号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地址</w:t>
            </w:r>
          </w:p>
        </w:tc>
        <w:tc>
          <w:tcPr>
            <w:tcW w:w="42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手机号码</w:t>
            </w:r>
          </w:p>
        </w:tc>
        <w:tc>
          <w:tcPr>
            <w:tcW w:w="35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42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考生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简历</w:t>
            </w: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起止年月</w:t>
            </w:r>
          </w:p>
        </w:tc>
        <w:tc>
          <w:tcPr>
            <w:tcW w:w="629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在何地、何单位、任何职 （</w:t>
            </w: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</w:rPr>
              <w:t>从高中开始填写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9" w:hRule="exact"/>
        </w:trPr>
        <w:tc>
          <w:tcPr>
            <w:tcW w:w="142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11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exact"/>
        </w:trPr>
        <w:tc>
          <w:tcPr>
            <w:tcW w:w="9540" w:type="dxa"/>
            <w:gridSpan w:val="24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354" w:firstLineChars="196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54" w:firstLineChars="196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 w:themeColor="text1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</w:rPr>
              <w:t>报名者签名：</w:t>
            </w:r>
            <w:r>
              <w:rPr>
                <w:rFonts w:hint="eastAsia" w:ascii="宋体" w:hAnsi="宋体"/>
                <w:b/>
                <w:color w:val="000000" w:themeColor="text1"/>
              </w:rPr>
              <w:t xml:space="preserve">            2020</w:t>
            </w:r>
            <w:r>
              <w:rPr>
                <w:rFonts w:hint="eastAsia" w:ascii="宋体" w:hAnsi="宋体"/>
                <w:b/>
                <w:bCs/>
                <w:color w:val="000000" w:themeColor="text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9540" w:type="dxa"/>
            <w:gridSpan w:val="2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</w:rPr>
              <w:t xml:space="preserve">招聘单位初审意见：                签名（盖章）                    </w:t>
            </w:r>
            <w:r>
              <w:rPr>
                <w:rFonts w:hint="eastAsia" w:ascii="宋体" w:hAnsi="宋体"/>
                <w:b/>
                <w:color w:val="000000" w:themeColor="text1"/>
              </w:rPr>
              <w:t xml:space="preserve"> 2020</w:t>
            </w:r>
            <w:r>
              <w:rPr>
                <w:rFonts w:hint="eastAsia" w:ascii="宋体" w:hAnsi="宋体"/>
                <w:b/>
                <w:bCs/>
                <w:color w:val="000000" w:themeColor="text1"/>
              </w:rPr>
              <w:t>年  月   日</w:t>
            </w:r>
          </w:p>
        </w:tc>
      </w:tr>
    </w:tbl>
    <w:p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</w:rPr>
        <w:t>资 格 审 查 记 录</w:t>
      </w:r>
    </w:p>
    <w:tbl>
      <w:tblPr>
        <w:tblStyle w:val="12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hint="eastAsia" w:ascii="宋体" w:hAnsi="宋体"/>
                <w:b/>
                <w:color w:val="000000" w:themeColor="text1"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hint="eastAsia" w:ascii="宋体" w:hAnsi="宋体"/>
                <w:b/>
                <w:color w:val="000000" w:themeColor="text1"/>
              </w:rPr>
              <w:t>审核意见</w:t>
            </w:r>
          </w:p>
        </w:tc>
        <w:tc>
          <w:tcPr>
            <w:tcW w:w="7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  <w:p>
            <w:pPr>
              <w:spacing w:line="320" w:lineRule="exact"/>
              <w:ind w:firstLine="211" w:firstLineChars="100"/>
              <w:rPr>
                <w:rFonts w:ascii="宋体" w:hAnsi="宋体"/>
                <w:b/>
                <w:color w:val="000000" w:themeColor="text1"/>
              </w:rPr>
            </w:pPr>
          </w:p>
          <w:p>
            <w:pPr>
              <w:spacing w:line="320" w:lineRule="exact"/>
              <w:ind w:firstLine="211" w:firstLineChars="100"/>
              <w:rPr>
                <w:rFonts w:ascii="宋体" w:hAnsi="宋体"/>
                <w:b/>
                <w:color w:val="000000" w:themeColor="text1"/>
              </w:rPr>
            </w:pPr>
          </w:p>
          <w:p>
            <w:pPr>
              <w:spacing w:line="320" w:lineRule="exact"/>
              <w:ind w:firstLine="211" w:firstLineChars="100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hint="eastAsia" w:ascii="宋体" w:hAnsi="宋体"/>
                <w:b/>
                <w:color w:val="000000" w:themeColor="text1"/>
              </w:rPr>
              <w:t>工作人员签名：                               2020</w:t>
            </w:r>
            <w:r>
              <w:rPr>
                <w:rFonts w:hint="eastAsia" w:ascii="宋体" w:hAnsi="宋体"/>
                <w:b/>
                <w:bCs/>
                <w:color w:val="000000" w:themeColor="text1"/>
              </w:rPr>
              <w:t>年  月  日</w:t>
            </w:r>
          </w:p>
        </w:tc>
      </w:tr>
    </w:tbl>
    <w:p>
      <w:pPr>
        <w:spacing w:line="320" w:lineRule="exact"/>
        <w:ind w:right="525"/>
        <w:rPr>
          <w:rFonts w:hint="eastAsia" w:ascii="宋体" w:hAns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 w:val="18"/>
          <w:szCs w:val="18"/>
        </w:rPr>
        <w:t>注：本表一式两份</w:t>
      </w:r>
      <w:r>
        <w:rPr>
          <w:rFonts w:hint="eastAsia" w:ascii="宋体" w:hAnsi="宋体"/>
          <w:b/>
          <w:color w:val="000000" w:themeColor="text1"/>
          <w:szCs w:val="21"/>
        </w:rPr>
        <w:t>。</w:t>
      </w:r>
    </w:p>
    <w:p>
      <w:pPr>
        <w:spacing w:line="440" w:lineRule="exact"/>
        <w:ind w:left="-360" w:right="-368" w:rightChars="-175"/>
        <w:rPr>
          <w:rFonts w:hint="eastAsia" w:ascii="仿宋_GB2312" w:hAnsi="仿宋_GB2312" w:eastAsia="仿宋_GB2312" w:cs="仿宋_GB2312"/>
          <w:b/>
          <w:color w:val="000000" w:themeColor="text1"/>
          <w:w w:val="9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w w:val="9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color w:val="000000" w:themeColor="text1"/>
          <w:w w:val="90"/>
          <w:sz w:val="28"/>
          <w:szCs w:val="28"/>
          <w:lang w:val="en-US" w:eastAsia="zh-CN"/>
        </w:rPr>
        <w:t>3</w:t>
      </w:r>
    </w:p>
    <w:p>
      <w:pPr>
        <w:spacing w:line="440" w:lineRule="exact"/>
        <w:jc w:val="center"/>
        <w:rPr>
          <w:b/>
          <w:color w:val="000000" w:themeColor="text1"/>
          <w:w w:val="90"/>
          <w:sz w:val="40"/>
          <w:szCs w:val="40"/>
        </w:rPr>
      </w:pPr>
      <w:r>
        <w:rPr>
          <w:rFonts w:hint="eastAsia"/>
          <w:b/>
          <w:color w:val="000000" w:themeColor="text1"/>
          <w:w w:val="90"/>
          <w:sz w:val="40"/>
          <w:szCs w:val="40"/>
        </w:rPr>
        <w:t>2020年</w:t>
      </w:r>
      <w:r>
        <w:rPr>
          <w:rFonts w:hint="eastAsia"/>
          <w:b/>
          <w:color w:val="000000" w:themeColor="text1"/>
          <w:w w:val="90"/>
          <w:sz w:val="40"/>
          <w:szCs w:val="40"/>
          <w:lang w:eastAsia="zh-CN"/>
        </w:rPr>
        <w:t>东桥卫生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院公开招聘</w:t>
      </w:r>
      <w:r>
        <w:rPr>
          <w:rFonts w:hint="eastAsia"/>
          <w:b/>
          <w:color w:val="000000" w:themeColor="text1"/>
          <w:w w:val="90"/>
          <w:sz w:val="40"/>
          <w:szCs w:val="40"/>
          <w:lang w:eastAsia="zh-CN"/>
        </w:rPr>
        <w:t>派遣制卫技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人员</w:t>
      </w:r>
    </w:p>
    <w:p>
      <w:pPr>
        <w:spacing w:line="440" w:lineRule="exact"/>
        <w:jc w:val="center"/>
        <w:rPr>
          <w:b/>
          <w:color w:val="000000" w:themeColor="text1"/>
          <w:w w:val="90"/>
          <w:sz w:val="40"/>
          <w:szCs w:val="40"/>
        </w:rPr>
      </w:pPr>
      <w:r>
        <w:rPr>
          <w:rFonts w:hint="eastAsia"/>
          <w:b/>
          <w:color w:val="000000" w:themeColor="text1"/>
          <w:w w:val="90"/>
          <w:sz w:val="32"/>
        </w:rPr>
        <w:t xml:space="preserve"> 报 名 资 格 审 查 登 记 表</w:t>
      </w:r>
    </w:p>
    <w:p>
      <w:pPr>
        <w:spacing w:line="440" w:lineRule="exact"/>
        <w:jc w:val="center"/>
        <w:rPr>
          <w:b/>
          <w:color w:val="000000" w:themeColor="text1"/>
          <w:w w:val="90"/>
          <w:sz w:val="40"/>
          <w:szCs w:val="40"/>
        </w:rPr>
      </w:pPr>
    </w:p>
    <w:tbl>
      <w:tblPr>
        <w:tblStyle w:val="12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496"/>
        <w:gridCol w:w="461"/>
        <w:gridCol w:w="460"/>
        <w:gridCol w:w="460"/>
        <w:gridCol w:w="436"/>
        <w:gridCol w:w="484"/>
        <w:gridCol w:w="484"/>
        <w:gridCol w:w="186"/>
        <w:gridCol w:w="299"/>
        <w:gridCol w:w="437"/>
        <w:gridCol w:w="47"/>
        <w:gridCol w:w="162"/>
        <w:gridCol w:w="322"/>
        <w:gridCol w:w="277"/>
        <w:gridCol w:w="208"/>
        <w:gridCol w:w="484"/>
        <w:gridCol w:w="484"/>
        <w:gridCol w:w="438"/>
        <w:gridCol w:w="46"/>
        <w:gridCol w:w="485"/>
        <w:gridCol w:w="484"/>
        <w:gridCol w:w="484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9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姓名</w:t>
            </w:r>
          </w:p>
        </w:tc>
        <w:tc>
          <w:tcPr>
            <w:tcW w:w="9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性别</w:t>
            </w:r>
          </w:p>
        </w:tc>
        <w:tc>
          <w:tcPr>
            <w:tcW w:w="11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年月</w:t>
            </w:r>
          </w:p>
        </w:tc>
        <w:tc>
          <w:tcPr>
            <w:tcW w:w="2213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户籍地</w:t>
            </w:r>
          </w:p>
        </w:tc>
        <w:tc>
          <w:tcPr>
            <w:tcW w:w="2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政治面貌</w:t>
            </w:r>
          </w:p>
        </w:tc>
        <w:tc>
          <w:tcPr>
            <w:tcW w:w="31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学历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学位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专业</w:t>
            </w:r>
          </w:p>
        </w:tc>
        <w:tc>
          <w:tcPr>
            <w:tcW w:w="2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88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参加工作时间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单位</w:t>
            </w:r>
          </w:p>
        </w:tc>
        <w:tc>
          <w:tcPr>
            <w:tcW w:w="31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8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招聘岗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位名称</w:t>
            </w:r>
          </w:p>
        </w:tc>
        <w:tc>
          <w:tcPr>
            <w:tcW w:w="566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证号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地址</w:t>
            </w:r>
          </w:p>
        </w:tc>
        <w:tc>
          <w:tcPr>
            <w:tcW w:w="42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手机号码</w:t>
            </w:r>
          </w:p>
        </w:tc>
        <w:tc>
          <w:tcPr>
            <w:tcW w:w="35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42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考生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简历</w:t>
            </w: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起止年月</w:t>
            </w:r>
          </w:p>
        </w:tc>
        <w:tc>
          <w:tcPr>
            <w:tcW w:w="629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在何地、何单位、任何职 （</w:t>
            </w: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</w:rPr>
              <w:t>从高中开始填写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9" w:hRule="exact"/>
        </w:trPr>
        <w:tc>
          <w:tcPr>
            <w:tcW w:w="142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11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exact"/>
        </w:trPr>
        <w:tc>
          <w:tcPr>
            <w:tcW w:w="9540" w:type="dxa"/>
            <w:gridSpan w:val="24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354" w:firstLineChars="196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54" w:firstLineChars="196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 w:themeColor="text1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</w:rPr>
              <w:t>报名者签名：</w:t>
            </w:r>
            <w:r>
              <w:rPr>
                <w:rFonts w:hint="eastAsia" w:ascii="宋体" w:hAnsi="宋体"/>
                <w:b/>
                <w:color w:val="000000" w:themeColor="text1"/>
              </w:rPr>
              <w:t xml:space="preserve">            2020</w:t>
            </w:r>
            <w:r>
              <w:rPr>
                <w:rFonts w:hint="eastAsia" w:ascii="宋体" w:hAnsi="宋体"/>
                <w:b/>
                <w:bCs/>
                <w:color w:val="000000" w:themeColor="text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9540" w:type="dxa"/>
            <w:gridSpan w:val="2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</w:rPr>
              <w:t xml:space="preserve">招聘单位初审意见：                签名（盖章）                    </w:t>
            </w:r>
            <w:r>
              <w:rPr>
                <w:rFonts w:hint="eastAsia" w:ascii="宋体" w:hAnsi="宋体"/>
                <w:b/>
                <w:color w:val="000000" w:themeColor="text1"/>
              </w:rPr>
              <w:t xml:space="preserve"> 2020</w:t>
            </w:r>
            <w:r>
              <w:rPr>
                <w:rFonts w:hint="eastAsia" w:ascii="宋体" w:hAnsi="宋体"/>
                <w:b/>
                <w:bCs/>
                <w:color w:val="000000" w:themeColor="text1"/>
              </w:rPr>
              <w:t>年  月   日</w:t>
            </w:r>
          </w:p>
        </w:tc>
      </w:tr>
    </w:tbl>
    <w:p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</w:rPr>
        <w:t>资 格 审 查 记 录</w:t>
      </w:r>
    </w:p>
    <w:tbl>
      <w:tblPr>
        <w:tblStyle w:val="12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hint="eastAsia" w:ascii="宋体" w:hAnsi="宋体"/>
                <w:b/>
                <w:color w:val="000000" w:themeColor="text1"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hint="eastAsia" w:ascii="宋体" w:hAnsi="宋体"/>
                <w:b/>
                <w:color w:val="000000" w:themeColor="text1"/>
              </w:rPr>
              <w:t>审核意见</w:t>
            </w:r>
          </w:p>
        </w:tc>
        <w:tc>
          <w:tcPr>
            <w:tcW w:w="7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  <w:p>
            <w:pPr>
              <w:spacing w:line="320" w:lineRule="exact"/>
              <w:ind w:firstLine="211" w:firstLineChars="100"/>
              <w:rPr>
                <w:rFonts w:ascii="宋体" w:hAnsi="宋体"/>
                <w:b/>
                <w:color w:val="000000" w:themeColor="text1"/>
              </w:rPr>
            </w:pPr>
          </w:p>
          <w:p>
            <w:pPr>
              <w:spacing w:line="320" w:lineRule="exact"/>
              <w:ind w:firstLine="211" w:firstLineChars="100"/>
              <w:rPr>
                <w:rFonts w:ascii="宋体" w:hAnsi="宋体"/>
                <w:b/>
                <w:color w:val="000000" w:themeColor="text1"/>
              </w:rPr>
            </w:pPr>
          </w:p>
          <w:p>
            <w:pPr>
              <w:spacing w:line="320" w:lineRule="exact"/>
              <w:ind w:firstLine="211" w:firstLineChars="100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hint="eastAsia" w:ascii="宋体" w:hAnsi="宋体"/>
                <w:b/>
                <w:color w:val="000000" w:themeColor="text1"/>
              </w:rPr>
              <w:t>工作人员签名：                               2020</w:t>
            </w:r>
            <w:r>
              <w:rPr>
                <w:rFonts w:hint="eastAsia" w:ascii="宋体" w:hAnsi="宋体"/>
                <w:b/>
                <w:bCs/>
                <w:color w:val="000000" w:themeColor="text1"/>
              </w:rPr>
              <w:t>年  月  日</w:t>
            </w:r>
          </w:p>
        </w:tc>
      </w:tr>
    </w:tbl>
    <w:p>
      <w:pPr>
        <w:spacing w:line="320" w:lineRule="exact"/>
        <w:ind w:right="525"/>
        <w:rPr>
          <w:rFonts w:hint="eastAsia" w:ascii="宋体" w:hAns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 w:val="18"/>
          <w:szCs w:val="18"/>
        </w:rPr>
        <w:t>注：本表一式两份</w:t>
      </w:r>
      <w:r>
        <w:rPr>
          <w:rFonts w:hint="eastAsia" w:ascii="宋体" w:hAnsi="宋体"/>
          <w:b/>
          <w:color w:val="000000" w:themeColor="text1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Directive Fou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irective Four">
    <w:panose1 w:val="02000500000000000000"/>
    <w:charset w:val="00"/>
    <w:family w:val="auto"/>
    <w:pitch w:val="default"/>
    <w:sig w:usb0="800000A7" w:usb1="5000004A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32"/>
                    <w:szCs w:val="32"/>
                  </w:rPr>
                  <w:t>- 8 -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BB3"/>
    <w:rsid w:val="00000062"/>
    <w:rsid w:val="00017A25"/>
    <w:rsid w:val="00050761"/>
    <w:rsid w:val="00097237"/>
    <w:rsid w:val="000A29D3"/>
    <w:rsid w:val="000A4EAB"/>
    <w:rsid w:val="000D49DE"/>
    <w:rsid w:val="000E5E39"/>
    <w:rsid w:val="000E65E5"/>
    <w:rsid w:val="00114FC5"/>
    <w:rsid w:val="00126AAA"/>
    <w:rsid w:val="00130404"/>
    <w:rsid w:val="001308AE"/>
    <w:rsid w:val="001455B5"/>
    <w:rsid w:val="001470FA"/>
    <w:rsid w:val="001775F5"/>
    <w:rsid w:val="001A2AC5"/>
    <w:rsid w:val="001C0C13"/>
    <w:rsid w:val="001F34CA"/>
    <w:rsid w:val="00202BF2"/>
    <w:rsid w:val="0021053A"/>
    <w:rsid w:val="00210C8E"/>
    <w:rsid w:val="002162F6"/>
    <w:rsid w:val="00255ACB"/>
    <w:rsid w:val="00271B87"/>
    <w:rsid w:val="00271F12"/>
    <w:rsid w:val="00275458"/>
    <w:rsid w:val="002D325A"/>
    <w:rsid w:val="00305FC2"/>
    <w:rsid w:val="003121A3"/>
    <w:rsid w:val="00340B68"/>
    <w:rsid w:val="0035438E"/>
    <w:rsid w:val="00355911"/>
    <w:rsid w:val="00375BEF"/>
    <w:rsid w:val="003F4F0F"/>
    <w:rsid w:val="00407A45"/>
    <w:rsid w:val="00432F78"/>
    <w:rsid w:val="004339C6"/>
    <w:rsid w:val="00471C99"/>
    <w:rsid w:val="0049403A"/>
    <w:rsid w:val="004A0BB3"/>
    <w:rsid w:val="004C37A8"/>
    <w:rsid w:val="004C3818"/>
    <w:rsid w:val="004F6285"/>
    <w:rsid w:val="005028E5"/>
    <w:rsid w:val="00505DFB"/>
    <w:rsid w:val="00506294"/>
    <w:rsid w:val="00507A7A"/>
    <w:rsid w:val="0053218A"/>
    <w:rsid w:val="00542E4E"/>
    <w:rsid w:val="005661BB"/>
    <w:rsid w:val="00594C82"/>
    <w:rsid w:val="005B56E1"/>
    <w:rsid w:val="005D1846"/>
    <w:rsid w:val="00616766"/>
    <w:rsid w:val="0062044B"/>
    <w:rsid w:val="00640D82"/>
    <w:rsid w:val="00654BB6"/>
    <w:rsid w:val="006573F1"/>
    <w:rsid w:val="00686EA8"/>
    <w:rsid w:val="00691DF3"/>
    <w:rsid w:val="007044B8"/>
    <w:rsid w:val="00723DF0"/>
    <w:rsid w:val="007853D8"/>
    <w:rsid w:val="00793B4C"/>
    <w:rsid w:val="007A1750"/>
    <w:rsid w:val="007C4850"/>
    <w:rsid w:val="007F1C2E"/>
    <w:rsid w:val="00814AEA"/>
    <w:rsid w:val="00836227"/>
    <w:rsid w:val="00857406"/>
    <w:rsid w:val="00875BDA"/>
    <w:rsid w:val="0088736D"/>
    <w:rsid w:val="008F470F"/>
    <w:rsid w:val="0090014E"/>
    <w:rsid w:val="00902B30"/>
    <w:rsid w:val="0090653B"/>
    <w:rsid w:val="00914D86"/>
    <w:rsid w:val="00940095"/>
    <w:rsid w:val="009657AE"/>
    <w:rsid w:val="009720D7"/>
    <w:rsid w:val="00975B13"/>
    <w:rsid w:val="00977617"/>
    <w:rsid w:val="0098187C"/>
    <w:rsid w:val="00997462"/>
    <w:rsid w:val="00997556"/>
    <w:rsid w:val="009A19C0"/>
    <w:rsid w:val="009B4A09"/>
    <w:rsid w:val="009B5A27"/>
    <w:rsid w:val="009C1D95"/>
    <w:rsid w:val="009D434F"/>
    <w:rsid w:val="009E4FAA"/>
    <w:rsid w:val="009F73A0"/>
    <w:rsid w:val="009F76C4"/>
    <w:rsid w:val="00A00BC9"/>
    <w:rsid w:val="00A0251A"/>
    <w:rsid w:val="00A03FCC"/>
    <w:rsid w:val="00A15C92"/>
    <w:rsid w:val="00A21E90"/>
    <w:rsid w:val="00A36C01"/>
    <w:rsid w:val="00A40F75"/>
    <w:rsid w:val="00A43E00"/>
    <w:rsid w:val="00A442AB"/>
    <w:rsid w:val="00AA0A96"/>
    <w:rsid w:val="00AC24D2"/>
    <w:rsid w:val="00AD2A14"/>
    <w:rsid w:val="00AE4EA9"/>
    <w:rsid w:val="00AE4FEF"/>
    <w:rsid w:val="00AE5949"/>
    <w:rsid w:val="00AF1F00"/>
    <w:rsid w:val="00AF5F07"/>
    <w:rsid w:val="00AF7B2A"/>
    <w:rsid w:val="00B07170"/>
    <w:rsid w:val="00B162F5"/>
    <w:rsid w:val="00B24E1C"/>
    <w:rsid w:val="00B4724D"/>
    <w:rsid w:val="00B47B57"/>
    <w:rsid w:val="00B536CA"/>
    <w:rsid w:val="00BF4404"/>
    <w:rsid w:val="00C35A0C"/>
    <w:rsid w:val="00C53C38"/>
    <w:rsid w:val="00C565CA"/>
    <w:rsid w:val="00CB15F7"/>
    <w:rsid w:val="00CB2842"/>
    <w:rsid w:val="00CB4FB3"/>
    <w:rsid w:val="00CD1BEF"/>
    <w:rsid w:val="00CF7A9F"/>
    <w:rsid w:val="00D50D7F"/>
    <w:rsid w:val="00D64348"/>
    <w:rsid w:val="00DB54F1"/>
    <w:rsid w:val="00DC0306"/>
    <w:rsid w:val="00DF1B8A"/>
    <w:rsid w:val="00E13D12"/>
    <w:rsid w:val="00E71267"/>
    <w:rsid w:val="00E750D7"/>
    <w:rsid w:val="00E95F0C"/>
    <w:rsid w:val="00E974D1"/>
    <w:rsid w:val="00EB2493"/>
    <w:rsid w:val="00F54529"/>
    <w:rsid w:val="00F547F2"/>
    <w:rsid w:val="00F705E4"/>
    <w:rsid w:val="00F7282C"/>
    <w:rsid w:val="00F749A5"/>
    <w:rsid w:val="00F77593"/>
    <w:rsid w:val="00F94361"/>
    <w:rsid w:val="00FC0615"/>
    <w:rsid w:val="00FE5E22"/>
    <w:rsid w:val="011E6919"/>
    <w:rsid w:val="05E138FC"/>
    <w:rsid w:val="084F436B"/>
    <w:rsid w:val="092A2DCE"/>
    <w:rsid w:val="09AA55BE"/>
    <w:rsid w:val="0FB80D9C"/>
    <w:rsid w:val="14FE2BEA"/>
    <w:rsid w:val="161576AA"/>
    <w:rsid w:val="168F3452"/>
    <w:rsid w:val="184B17DE"/>
    <w:rsid w:val="18707636"/>
    <w:rsid w:val="18C83E89"/>
    <w:rsid w:val="19C072A6"/>
    <w:rsid w:val="1A6B20F6"/>
    <w:rsid w:val="1BC629EA"/>
    <w:rsid w:val="1FB80B81"/>
    <w:rsid w:val="201F6029"/>
    <w:rsid w:val="20E3199E"/>
    <w:rsid w:val="20EC4248"/>
    <w:rsid w:val="22354C29"/>
    <w:rsid w:val="26B204FF"/>
    <w:rsid w:val="285662EA"/>
    <w:rsid w:val="28CC5B78"/>
    <w:rsid w:val="2908619E"/>
    <w:rsid w:val="294A02DB"/>
    <w:rsid w:val="298525B4"/>
    <w:rsid w:val="2CE0332E"/>
    <w:rsid w:val="2EE42041"/>
    <w:rsid w:val="2F3B1DD6"/>
    <w:rsid w:val="2F7217A8"/>
    <w:rsid w:val="307F26B5"/>
    <w:rsid w:val="30FB1B2B"/>
    <w:rsid w:val="331B7518"/>
    <w:rsid w:val="356C1153"/>
    <w:rsid w:val="37BA5E7D"/>
    <w:rsid w:val="381B122F"/>
    <w:rsid w:val="39373283"/>
    <w:rsid w:val="39CC4DD2"/>
    <w:rsid w:val="3AB52864"/>
    <w:rsid w:val="3AD21114"/>
    <w:rsid w:val="3C9F02E9"/>
    <w:rsid w:val="3F2F5022"/>
    <w:rsid w:val="40811870"/>
    <w:rsid w:val="416625DC"/>
    <w:rsid w:val="43390A7D"/>
    <w:rsid w:val="445F17E5"/>
    <w:rsid w:val="51015F0E"/>
    <w:rsid w:val="540C3291"/>
    <w:rsid w:val="555A43FC"/>
    <w:rsid w:val="561011AA"/>
    <w:rsid w:val="56812710"/>
    <w:rsid w:val="57756E47"/>
    <w:rsid w:val="5AF115D8"/>
    <w:rsid w:val="5CEB3A42"/>
    <w:rsid w:val="5F92588F"/>
    <w:rsid w:val="613364A0"/>
    <w:rsid w:val="628D7176"/>
    <w:rsid w:val="66AE2B2B"/>
    <w:rsid w:val="69246C7B"/>
    <w:rsid w:val="6B727C1D"/>
    <w:rsid w:val="6C373088"/>
    <w:rsid w:val="6E414FF0"/>
    <w:rsid w:val="719936E3"/>
    <w:rsid w:val="720407F1"/>
    <w:rsid w:val="72495F7C"/>
    <w:rsid w:val="729C1094"/>
    <w:rsid w:val="79A656D3"/>
    <w:rsid w:val="7E6538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5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1"/>
    <w:next w:val="1"/>
    <w:link w:val="23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7">
    <w:name w:val="heading 7"/>
    <w:basedOn w:val="1"/>
    <w:next w:val="1"/>
    <w:link w:val="24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自定义正文 Char Char"/>
    <w:basedOn w:val="1"/>
    <w:next w:val="1"/>
    <w:qFormat/>
    <w:uiPriority w:val="0"/>
    <w:pPr>
      <w:widowControl/>
      <w:spacing w:line="560" w:lineRule="exact"/>
      <w:ind w:firstLine="560" w:firstLineChars="200"/>
    </w:pPr>
    <w:rPr>
      <w:rFonts w:ascii="宋体" w:hAnsi="宋体"/>
      <w:sz w:val="28"/>
      <w:szCs w:val="28"/>
    </w:rPr>
  </w:style>
  <w:style w:type="character" w:customStyle="1" w:styleId="16">
    <w:name w:val="页眉 Char"/>
    <w:basedOn w:val="14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4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font2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标题 2 Char"/>
    <w:basedOn w:val="14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0">
    <w:name w:val="标题 3 Char"/>
    <w:basedOn w:val="14"/>
    <w:link w:val="3"/>
    <w:qFormat/>
    <w:uiPriority w:val="9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21">
    <w:name w:val="标题 4 Char"/>
    <w:basedOn w:val="14"/>
    <w:link w:val="4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2">
    <w:name w:val="标题 5 Char"/>
    <w:basedOn w:val="14"/>
    <w:link w:val="5"/>
    <w:qFormat/>
    <w:uiPriority w:val="9"/>
    <w:rPr>
      <w:rFonts w:ascii="Times New Roman" w:hAnsi="Times New Roman" w:eastAsia="宋体" w:cs="Times New Roman"/>
      <w:b/>
      <w:bCs/>
      <w:kern w:val="2"/>
      <w:sz w:val="28"/>
      <w:szCs w:val="28"/>
    </w:rPr>
  </w:style>
  <w:style w:type="character" w:customStyle="1" w:styleId="23">
    <w:name w:val="标题 6 Char"/>
    <w:basedOn w:val="14"/>
    <w:link w:val="6"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24">
    <w:name w:val="标题 7 Char"/>
    <w:basedOn w:val="14"/>
    <w:link w:val="7"/>
    <w:qFormat/>
    <w:uiPriority w:val="9"/>
    <w:rPr>
      <w:rFonts w:ascii="Times New Roman" w:hAnsi="Times New Roman" w:eastAsia="宋体" w:cs="Times New Roman"/>
      <w:b/>
      <w:bCs/>
      <w:kern w:val="2"/>
      <w:sz w:val="24"/>
      <w:szCs w:val="24"/>
    </w:rPr>
  </w:style>
  <w:style w:type="character" w:customStyle="1" w:styleId="25">
    <w:name w:val="批注框文本 Char"/>
    <w:basedOn w:val="14"/>
    <w:link w:val="8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F55464-357D-4DAE-9E89-171E996F71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564</Words>
  <Characters>3220</Characters>
  <Lines>26</Lines>
  <Paragraphs>7</Paragraphs>
  <TotalTime>6</TotalTime>
  <ScaleCrop>false</ScaleCrop>
  <LinksUpToDate>false</LinksUpToDate>
  <CharactersWithSpaces>3777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2020-11-19T03:12:00Z</dcterms:created>
  <dc:creator>lenovo</dc:creator>
  <cp:lastModifiedBy>Administrator</cp:lastModifiedBy>
  <cp:lastPrinted>2019-09-24T01:36:00Z</cp:lastPrinted>
  <dcterms:modified xsi:type="dcterms:W3CDTF">2020-11-25T02:40:59Z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