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根据公告规定，按考生的笔试和面试成绩分别占总成绩的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50  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50  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%计算后由高分到低分排序，以招录指标1:1进入体检。现将进入体检的人员公布如下：</w:t>
      </w:r>
    </w:p>
    <w:tbl>
      <w:tblPr>
        <w:tblStyle w:val="5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377"/>
        <w:gridCol w:w="1233"/>
        <w:gridCol w:w="2226"/>
        <w:gridCol w:w="10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陈杰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劳动与社会保障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张洋洋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贸易经济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78.59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谭晓洪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会计学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徐红芳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胡金松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物理学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杨鑫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罗霞娟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陈巍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交通运输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杨祎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许大勇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法学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贺珍杨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民族学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肖大鹏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包装工程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尹梁宇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新闻学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陈泽融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公共事业管理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袁娅芹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法学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田佳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物流管理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于佳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制药工程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74.24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李忠波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社会体育指导与管理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谢雪雯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经济学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74.09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bookmarkStart w:id="1" w:name="_GoBack" w:colFirst="1" w:colLast="1"/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周于花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eastAsia="方正仿宋_GBK"/>
          <w:sz w:val="24"/>
          <w:u w:val="single"/>
        </w:rPr>
        <w:t>梁平区桂西路行政中心4号楼信访办大门前（都梁广场公交站台）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</w:p>
    <w:sectPr>
      <w:footerReference r:id="rId3" w:type="default"/>
      <w:footerReference r:id="rId4" w:type="even"/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 xml:space="preserve">— </w:t>
    </w: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8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0C11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7661F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94E4E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83C06"/>
    <w:rsid w:val="00CA664C"/>
    <w:rsid w:val="00CD07F9"/>
    <w:rsid w:val="00D46658"/>
    <w:rsid w:val="00D724F7"/>
    <w:rsid w:val="00DC00F9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B8F1AF3"/>
    <w:rsid w:val="11B86E18"/>
    <w:rsid w:val="170B5575"/>
    <w:rsid w:val="17A14605"/>
    <w:rsid w:val="18CF1C9F"/>
    <w:rsid w:val="198153AE"/>
    <w:rsid w:val="268E0B04"/>
    <w:rsid w:val="2C117F5C"/>
    <w:rsid w:val="2C4D77CD"/>
    <w:rsid w:val="351B3C6E"/>
    <w:rsid w:val="3CC00D6F"/>
    <w:rsid w:val="3E84603D"/>
    <w:rsid w:val="42B54246"/>
    <w:rsid w:val="4A146C86"/>
    <w:rsid w:val="4A2C05C2"/>
    <w:rsid w:val="4A863400"/>
    <w:rsid w:val="4B013C22"/>
    <w:rsid w:val="55625130"/>
    <w:rsid w:val="59A1035A"/>
    <w:rsid w:val="614636E7"/>
    <w:rsid w:val="649755A5"/>
    <w:rsid w:val="662725AE"/>
    <w:rsid w:val="69100250"/>
    <w:rsid w:val="79432891"/>
    <w:rsid w:val="7E6F3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2213F-F2E6-4920-8B26-6C208A41E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303</Words>
  <Characters>321</Characters>
  <Lines>2</Lines>
  <Paragraphs>1</Paragraphs>
  <TotalTime>0</TotalTime>
  <ScaleCrop>false</ScaleCrop>
  <LinksUpToDate>false</LinksUpToDate>
  <CharactersWithSpaces>623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2020-10-17T06:07:00Z</dcterms:created>
  <dc:creator>Administrator</dc:creator>
  <cp:lastModifiedBy>lenovo</cp:lastModifiedBy>
  <cp:lastPrinted>2020-10-17T07:52:00Z</cp:lastPrinted>
  <dcterms:modified xsi:type="dcterms:W3CDTF">2020-10-19T02:44:19Z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