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8C" w:rsidRDefault="00B50847">
      <w:pPr>
        <w:jc w:val="left"/>
        <w:rPr>
          <w:rFonts w:ascii="黑体" w:eastAsia="黑体" w:hAnsi="黑体"/>
          <w:bCs/>
          <w:sz w:val="44"/>
          <w:szCs w:val="44"/>
        </w:rPr>
      </w:pPr>
      <w:r>
        <w:rPr>
          <w:rFonts w:ascii="黑体" w:eastAsia="黑体" w:hAnsi="黑体" w:hint="eastAsia"/>
          <w:bCs/>
          <w:sz w:val="32"/>
          <w:szCs w:val="32"/>
        </w:rPr>
        <w:t>附件</w:t>
      </w:r>
      <w:r w:rsidR="00182660">
        <w:rPr>
          <w:rFonts w:ascii="黑体" w:eastAsia="黑体" w:hAnsi="黑体" w:hint="eastAsia"/>
          <w:bCs/>
          <w:sz w:val="32"/>
          <w:szCs w:val="32"/>
        </w:rPr>
        <w:t>3</w:t>
      </w:r>
      <w:bookmarkStart w:id="0" w:name="_GoBack"/>
      <w:bookmarkEnd w:id="0"/>
    </w:p>
    <w:p w:rsidR="00486D8C" w:rsidRDefault="00B50847">
      <w:pPr>
        <w:jc w:val="center"/>
        <w:rPr>
          <w:rFonts w:ascii="宋体" w:hAnsi="宋体"/>
          <w:b/>
          <w:sz w:val="44"/>
          <w:szCs w:val="44"/>
        </w:rPr>
      </w:pPr>
      <w:r>
        <w:rPr>
          <w:rFonts w:ascii="方正小标宋简体" w:eastAsia="方正小标宋简体" w:hAnsi="方正小标宋简体" w:cs="方正小标宋简体" w:hint="eastAsia"/>
          <w:bCs/>
          <w:sz w:val="44"/>
          <w:szCs w:val="44"/>
        </w:rPr>
        <w:t>笔试防疫指南</w:t>
      </w:r>
    </w:p>
    <w:p w:rsidR="00486D8C" w:rsidRDefault="00486D8C">
      <w:pPr>
        <w:ind w:firstLineChars="200" w:firstLine="600"/>
        <w:rPr>
          <w:sz w:val="30"/>
          <w:szCs w:val="30"/>
        </w:rPr>
      </w:pP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防疫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486D8C" w:rsidRDefault="00B50847">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编辑短信“CXMYD#身份证号码后四位”发送至10001，授权回复“Y”后，实现“漫游地查询”，可查询手机号近15天内的途径地信息。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w:t>
      </w:r>
      <w:proofErr w:type="gramStart"/>
      <w:r>
        <w:rPr>
          <w:rFonts w:ascii="仿宋" w:eastAsia="仿宋" w:hAnsi="仿宋" w:hint="eastAsia"/>
          <w:sz w:val="32"/>
          <w:szCs w:val="32"/>
        </w:rPr>
        <w:t>查询近</w:t>
      </w:r>
      <w:proofErr w:type="gramEnd"/>
      <w:r>
        <w:rPr>
          <w:rFonts w:ascii="仿宋" w:eastAsia="仿宋" w:hAnsi="仿宋" w:hint="eastAsia"/>
          <w:sz w:val="32"/>
          <w:szCs w:val="32"/>
        </w:rPr>
        <w:t>30天的全国漫游地信息。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w:t>
      </w:r>
      <w:proofErr w:type="gramStart"/>
      <w:r>
        <w:rPr>
          <w:rFonts w:ascii="仿宋" w:eastAsia="仿宋" w:hAnsi="仿宋" w:hint="eastAsia"/>
          <w:sz w:val="32"/>
          <w:szCs w:val="32"/>
        </w:rPr>
        <w:t>查询近</w:t>
      </w:r>
      <w:proofErr w:type="gramEnd"/>
      <w:r>
        <w:rPr>
          <w:rFonts w:ascii="仿宋" w:eastAsia="仿宋" w:hAnsi="仿宋" w:hint="eastAsia"/>
          <w:sz w:val="32"/>
          <w:szCs w:val="32"/>
        </w:rPr>
        <w:t>30天内去过的省（市、区）。</w:t>
      </w:r>
    </w:p>
    <w:p w:rsidR="00486D8C" w:rsidRDefault="00B50847">
      <w:pPr>
        <w:spacing w:line="600" w:lineRule="atLeast"/>
        <w:ind w:firstLineChars="200" w:firstLine="643"/>
        <w:rPr>
          <w:rFonts w:ascii="仿宋" w:eastAsia="仿宋" w:hAnsi="仿宋"/>
          <w:b/>
          <w:sz w:val="32"/>
          <w:szCs w:val="32"/>
        </w:rPr>
      </w:pPr>
      <w:r>
        <w:rPr>
          <w:rFonts w:ascii="仿宋" w:eastAsia="仿宋" w:hAnsi="仿宋" w:hint="eastAsia"/>
          <w:b/>
          <w:sz w:val="32"/>
          <w:szCs w:val="32"/>
        </w:rPr>
        <w:t>4、个人活动轨迹(行程卡）</w:t>
      </w:r>
      <w:proofErr w:type="gramStart"/>
      <w:r>
        <w:rPr>
          <w:rFonts w:ascii="仿宋" w:eastAsia="仿宋" w:hAnsi="仿宋" w:hint="eastAsia"/>
          <w:b/>
          <w:sz w:val="32"/>
          <w:szCs w:val="32"/>
        </w:rPr>
        <w:t>微信查询</w:t>
      </w:r>
      <w:proofErr w:type="gramEnd"/>
      <w:r>
        <w:rPr>
          <w:rFonts w:ascii="仿宋" w:eastAsia="仿宋" w:hAnsi="仿宋" w:hint="eastAsia"/>
          <w:b/>
          <w:sz w:val="32"/>
          <w:szCs w:val="32"/>
        </w:rPr>
        <w:t>方法（</w:t>
      </w:r>
      <w:proofErr w:type="gramStart"/>
      <w:r>
        <w:rPr>
          <w:rFonts w:ascii="仿宋" w:eastAsia="仿宋" w:hAnsi="仿宋" w:hint="eastAsia"/>
          <w:b/>
          <w:sz w:val="32"/>
          <w:szCs w:val="32"/>
        </w:rPr>
        <w:t>扫码二</w:t>
      </w:r>
      <w:proofErr w:type="gramEnd"/>
      <w:r>
        <w:rPr>
          <w:rFonts w:ascii="仿宋" w:eastAsia="仿宋" w:hAnsi="仿宋" w:hint="eastAsia"/>
          <w:b/>
          <w:sz w:val="32"/>
          <w:szCs w:val="32"/>
        </w:rPr>
        <w:t>维码）</w:t>
      </w:r>
    </w:p>
    <w:p w:rsidR="00486D8C" w:rsidRDefault="00921A47">
      <w:pPr>
        <w:jc w:val="center"/>
      </w:pPr>
      <w:r>
        <w:rPr>
          <w:noProof/>
        </w:rPr>
        <w:lastRenderedPageBreak/>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rsidR="00486D8C" w:rsidRDefault="00486D8C"/>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w:t>
      </w:r>
      <w:proofErr w:type="gramStart"/>
      <w:r>
        <w:rPr>
          <w:rFonts w:ascii="仿宋" w:eastAsia="仿宋" w:hAnsi="仿宋" w:hint="eastAsia"/>
          <w:sz w:val="32"/>
          <w:szCs w:val="32"/>
        </w:rPr>
        <w:t>好符合</w:t>
      </w:r>
      <w:proofErr w:type="gramEnd"/>
      <w:r>
        <w:rPr>
          <w:rFonts w:ascii="仿宋" w:eastAsia="仿宋"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486D8C"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到达考点后，请出示健康码、考前14天内行动轨迹、防疫承诺书，并有序到指定测温</w:t>
      </w:r>
      <w:proofErr w:type="gramStart"/>
      <w:r w:rsidRPr="000D7C91">
        <w:rPr>
          <w:rFonts w:ascii="仿宋" w:eastAsia="仿宋" w:hAnsi="仿宋" w:hint="eastAsia"/>
          <w:sz w:val="32"/>
          <w:szCs w:val="32"/>
        </w:rPr>
        <w:t>点配合</w:t>
      </w:r>
      <w:proofErr w:type="gramEnd"/>
      <w:r w:rsidRPr="000D7C91">
        <w:rPr>
          <w:rFonts w:ascii="仿宋" w:eastAsia="仿宋" w:hAnsi="仿宋" w:hint="eastAsia"/>
          <w:sz w:val="32"/>
          <w:szCs w:val="32"/>
        </w:rPr>
        <w:t>医务人员测量体温，体温正常者方可通行。排队测量体温期间，考生应自觉保持前后1米的安全距离。</w:t>
      </w: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w:t>
      </w:r>
      <w:r>
        <w:rPr>
          <w:rFonts w:ascii="仿宋" w:eastAsia="仿宋" w:hAnsi="仿宋" w:hint="eastAsia"/>
          <w:sz w:val="32"/>
          <w:szCs w:val="32"/>
        </w:rPr>
        <w:lastRenderedPageBreak/>
        <w:t>应跟随医护人员到临时医疗点进行核实排查，如经核实无发热的可正常参加考试；如经核实有发热的，建议做好个人防护及时到指定医院发热门诊就诊，避免乘坐交通工具。</w:t>
      </w:r>
    </w:p>
    <w:p w:rsidR="00486D8C" w:rsidRDefault="00B50847">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486D8C" w:rsidRPr="000D7C91"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考前14天内有境外旅居史的人员，不得参加笔试；</w:t>
      </w:r>
    </w:p>
    <w:p w:rsidR="00486D8C" w:rsidRDefault="00B50847">
      <w:pPr>
        <w:spacing w:line="600" w:lineRule="atLeast"/>
        <w:ind w:firstLineChars="200" w:firstLine="640"/>
        <w:rPr>
          <w:rFonts w:ascii="仿宋" w:eastAsia="仿宋" w:hAnsi="仿宋"/>
          <w:bCs/>
          <w:sz w:val="32"/>
          <w:szCs w:val="32"/>
        </w:rPr>
      </w:pPr>
      <w:r w:rsidRPr="000D7C91">
        <w:rPr>
          <w:rFonts w:ascii="仿宋" w:eastAsia="仿宋" w:hAnsi="仿宋" w:hint="eastAsia"/>
          <w:sz w:val="32"/>
          <w:szCs w:val="32"/>
        </w:rPr>
        <w:t>考前1个月内有国（境）外旅居史的考生，需提供隔离期满14天解除隔离证明、隔离期间2次核酸检测阴性证明、健康码、手机</w:t>
      </w:r>
      <w:r>
        <w:rPr>
          <w:rFonts w:ascii="仿宋" w:eastAsia="仿宋" w:hAnsi="仿宋" w:hint="eastAsia"/>
          <w:bCs/>
          <w:sz w:val="32"/>
          <w:szCs w:val="32"/>
        </w:rPr>
        <w:t>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考前14天内有山东省青岛市旅居</w:t>
      </w:r>
      <w:proofErr w:type="gramStart"/>
      <w:r>
        <w:rPr>
          <w:rFonts w:ascii="仿宋" w:eastAsia="仿宋" w:hAnsi="仿宋" w:hint="eastAsia"/>
          <w:bCs/>
          <w:sz w:val="32"/>
          <w:szCs w:val="32"/>
        </w:rPr>
        <w:t>史人员</w:t>
      </w:r>
      <w:proofErr w:type="gramEnd"/>
      <w:r>
        <w:rPr>
          <w:rFonts w:ascii="仿宋" w:eastAsia="仿宋" w:hAnsi="仿宋" w:hint="eastAsia"/>
          <w:bCs/>
          <w:sz w:val="32"/>
          <w:szCs w:val="32"/>
        </w:rPr>
        <w:t>需提供7天内核酸检测证明、健康码、手机查询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在琼和其他地区的考生需提供健康码、手机查询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和防疫承诺书参加笔试。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486D8C" w:rsidRDefault="00B50847">
      <w:pPr>
        <w:spacing w:line="600" w:lineRule="atLeast"/>
        <w:ind w:firstLineChars="196" w:firstLine="630"/>
        <w:rPr>
          <w:rFonts w:ascii="仿宋" w:eastAsia="仿宋" w:hAnsi="仿宋"/>
          <w:b/>
          <w:sz w:val="32"/>
          <w:szCs w:val="32"/>
        </w:rPr>
      </w:pPr>
      <w:r>
        <w:rPr>
          <w:rFonts w:ascii="仿宋" w:eastAsia="仿宋" w:hAnsi="仿宋" w:hint="eastAsia"/>
          <w:b/>
          <w:sz w:val="32"/>
          <w:szCs w:val="32"/>
        </w:rPr>
        <w:lastRenderedPageBreak/>
        <w:t xml:space="preserve">请各位考生务必提高警惕，自觉主动配合做好笔试期间疫情防控工作，如出现任何影响疫情防控工作的个人行为，将由本人承担相关法律责任。               </w:t>
      </w:r>
    </w:p>
    <w:p w:rsidR="00486D8C" w:rsidRDefault="00486D8C">
      <w:pPr>
        <w:tabs>
          <w:tab w:val="left" w:pos="6141"/>
        </w:tabs>
        <w:spacing w:line="600" w:lineRule="atLeast"/>
        <w:jc w:val="right"/>
        <w:rPr>
          <w:rFonts w:ascii="仿宋_GB2312" w:eastAsia="仿宋_GB2312" w:hAnsi="仿宋_GB2312" w:cs="仿宋_GB2312"/>
          <w:sz w:val="32"/>
          <w:szCs w:val="32"/>
        </w:rPr>
      </w:pPr>
    </w:p>
    <w:p w:rsidR="00486D8C" w:rsidRDefault="00B50847">
      <w:pPr>
        <w:tabs>
          <w:tab w:val="left" w:pos="6141"/>
        </w:tabs>
        <w:spacing w:line="600" w:lineRule="atLeast"/>
        <w:jc w:val="righ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海口市</w:t>
      </w:r>
      <w:proofErr w:type="gramStart"/>
      <w:r>
        <w:rPr>
          <w:rFonts w:ascii="仿宋_GB2312" w:eastAsia="仿宋_GB2312" w:hAnsi="仿宋_GB2312" w:cs="仿宋_GB2312" w:hint="eastAsia"/>
          <w:bCs/>
          <w:sz w:val="32"/>
          <w:szCs w:val="32"/>
        </w:rPr>
        <w:t>龙华区</w:t>
      </w:r>
      <w:proofErr w:type="gramEnd"/>
      <w:r>
        <w:rPr>
          <w:rFonts w:ascii="仿宋_GB2312" w:eastAsia="仿宋_GB2312" w:hAnsi="仿宋_GB2312" w:cs="仿宋_GB2312" w:hint="eastAsia"/>
          <w:bCs/>
          <w:sz w:val="32"/>
          <w:szCs w:val="32"/>
        </w:rPr>
        <w:t xml:space="preserve">公开招聘工作领导小组办公室  </w:t>
      </w:r>
    </w:p>
    <w:p w:rsidR="00486D8C" w:rsidRDefault="00B50847">
      <w:pPr>
        <w:tabs>
          <w:tab w:val="left" w:pos="6141"/>
        </w:tabs>
        <w:spacing w:line="600" w:lineRule="atLeast"/>
        <w:ind w:right="960"/>
        <w:jc w:val="right"/>
        <w:rPr>
          <w:rFonts w:ascii="Times New Roman" w:eastAsia="仿宋_GB2312" w:hAnsi="Times New Roman" w:cs="Times New Roman"/>
          <w:sz w:val="32"/>
          <w:szCs w:val="32"/>
        </w:rPr>
      </w:pPr>
      <w:r>
        <w:rPr>
          <w:rFonts w:ascii="仿宋_GB2312" w:eastAsia="仿宋_GB2312" w:hAnsi="仿宋_GB2312" w:cs="仿宋_GB2312" w:hint="eastAsia"/>
          <w:sz w:val="32"/>
          <w:szCs w:val="32"/>
        </w:rPr>
        <w:t>2020年10月19日</w:t>
      </w:r>
    </w:p>
    <w:sectPr w:rsidR="00486D8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33" w:rsidRDefault="00447F33" w:rsidP="000D7C91">
      <w:r>
        <w:separator/>
      </w:r>
    </w:p>
  </w:endnote>
  <w:endnote w:type="continuationSeparator" w:id="0">
    <w:p w:rsidR="00447F33" w:rsidRDefault="00447F33" w:rsidP="000D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33" w:rsidRDefault="00447F33" w:rsidP="000D7C91">
      <w:r>
        <w:separator/>
      </w:r>
    </w:p>
  </w:footnote>
  <w:footnote w:type="continuationSeparator" w:id="0">
    <w:p w:rsidR="00447F33" w:rsidRDefault="00447F33" w:rsidP="000D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D3"/>
    <w:rsid w:val="000D7C91"/>
    <w:rsid w:val="00182660"/>
    <w:rsid w:val="00447F33"/>
    <w:rsid w:val="00486D8C"/>
    <w:rsid w:val="005072D3"/>
    <w:rsid w:val="005B5944"/>
    <w:rsid w:val="00607F2F"/>
    <w:rsid w:val="007078B8"/>
    <w:rsid w:val="00892F3D"/>
    <w:rsid w:val="008B14A4"/>
    <w:rsid w:val="00921A47"/>
    <w:rsid w:val="009F135E"/>
    <w:rsid w:val="00B50847"/>
    <w:rsid w:val="00E73280"/>
    <w:rsid w:val="00ED7F00"/>
    <w:rsid w:val="00FD7D03"/>
    <w:rsid w:val="026B6BEB"/>
    <w:rsid w:val="15906322"/>
    <w:rsid w:val="166A558E"/>
    <w:rsid w:val="1F493474"/>
    <w:rsid w:val="24CD6F29"/>
    <w:rsid w:val="2C9E1664"/>
    <w:rsid w:val="2F573C2A"/>
    <w:rsid w:val="404213D6"/>
    <w:rsid w:val="405E7807"/>
    <w:rsid w:val="45172E5D"/>
    <w:rsid w:val="48D736A2"/>
    <w:rsid w:val="4BC5738D"/>
    <w:rsid w:val="5C27136B"/>
    <w:rsid w:val="5C367368"/>
    <w:rsid w:val="5E59129E"/>
    <w:rsid w:val="637C0AD0"/>
    <w:rsid w:val="652500EB"/>
    <w:rsid w:val="6B0F286A"/>
    <w:rsid w:val="6E470647"/>
    <w:rsid w:val="78A64750"/>
    <w:rsid w:val="7E1A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1151</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lenovo</cp:lastModifiedBy>
  <cp:revision>3</cp:revision>
  <cp:lastPrinted>2020-05-19T02:30:00Z</cp:lastPrinted>
  <dcterms:created xsi:type="dcterms:W3CDTF">2020-10-19T11:57:00Z</dcterms:created>
  <dcterms:modified xsi:type="dcterms:W3CDTF">2020-10-19T11:58:00Z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_DocHome">
    <vt:r8>-2094434265</vt:r8>
  </property>
</Properties>
</file>