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lang w:eastAsia="zh-CN"/>
        </w:rPr>
        <w:t>：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湖南省大学生村官考核招聘为乡镇事业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0"/>
          <w:sz w:val="44"/>
          <w:szCs w:val="44"/>
        </w:rPr>
        <w:t>单位工作人员审批表</w:t>
      </w:r>
    </w:p>
    <w:tbl>
      <w:tblPr>
        <w:tblStyle w:val="3"/>
        <w:tblW w:w="92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201"/>
        <w:gridCol w:w="919"/>
        <w:gridCol w:w="429"/>
        <w:gridCol w:w="945"/>
        <w:gridCol w:w="477"/>
        <w:gridCol w:w="1010"/>
        <w:gridCol w:w="429"/>
        <w:gridCol w:w="700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出  生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年  月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一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寸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民   族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婚  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状  况</w:t>
            </w: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9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毕业学校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  <w:jc w:val="center"/>
        </w:trPr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毕业学校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40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选聘时间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4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担任职务</w:t>
            </w:r>
          </w:p>
        </w:tc>
        <w:tc>
          <w:tcPr>
            <w:tcW w:w="3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4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任现职</w:t>
            </w:r>
          </w:p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3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7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个人</w:t>
            </w:r>
          </w:p>
          <w:p>
            <w:pPr>
              <w:widowControl/>
              <w:spacing w:line="480" w:lineRule="auto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79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79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4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任职期间年度考核情况</w:t>
            </w:r>
          </w:p>
        </w:tc>
        <w:tc>
          <w:tcPr>
            <w:tcW w:w="79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乡镇党委意见</w:t>
            </w:r>
          </w:p>
          <w:p>
            <w:pPr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79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              盖章：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县（市、区）审核意见</w:t>
            </w: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县（市、区）委组织部意见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县（市、区）人力资源和社会保障局意见</w:t>
            </w: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县（市、区）编办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2" w:hRule="atLeast"/>
          <w:jc w:val="center"/>
        </w:trPr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2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盖章：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年  月  日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盖章：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年  月  日</w:t>
            </w:r>
          </w:p>
        </w:tc>
        <w:tc>
          <w:tcPr>
            <w:tcW w:w="2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盖章：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3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市（州）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3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市（州）委组织部意见</w:t>
            </w:r>
          </w:p>
        </w:tc>
        <w:tc>
          <w:tcPr>
            <w:tcW w:w="4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市（州）委人力资源和社会保障局意见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8" w:hRule="atLeast"/>
          <w:jc w:val="center"/>
        </w:trPr>
        <w:tc>
          <w:tcPr>
            <w:tcW w:w="13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3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盖章：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年  月  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44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盖章：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年  月  日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2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省人力资源和社会保障厅审批意见</w:t>
            </w:r>
          </w:p>
        </w:tc>
        <w:tc>
          <w:tcPr>
            <w:tcW w:w="79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                          盖章：</w:t>
            </w:r>
          </w:p>
          <w:p>
            <w:pPr>
              <w:spacing w:line="300" w:lineRule="exact"/>
              <w:ind w:left="267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>省委组织部审批意见</w:t>
            </w:r>
          </w:p>
        </w:tc>
        <w:tc>
          <w:tcPr>
            <w:tcW w:w="798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                       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                        盖章：</w:t>
            </w:r>
          </w:p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</w:rPr>
              <w:t xml:space="preserve">                                    年  月  日</w:t>
            </w:r>
          </w:p>
        </w:tc>
      </w:tr>
    </w:tbl>
    <w:p>
      <w:pPr>
        <w:ind w:right="304"/>
        <w:jc w:val="left"/>
        <w:rPr>
          <w:rFonts w:hint="default" w:ascii="Times New Roman" w:hAnsi="Times New Roman" w:cs="Times New Roman"/>
          <w:color w:val="000000"/>
          <w:kern w:val="0"/>
          <w:sz w:val="24"/>
        </w:rPr>
      </w:pPr>
      <w:r>
        <w:rPr>
          <w:rFonts w:hint="default" w:ascii="Times New Roman" w:hAnsi="Times New Roman" w:cs="Times New Roman"/>
          <w:color w:val="000000"/>
          <w:kern w:val="0"/>
          <w:sz w:val="24"/>
        </w:rPr>
        <w:t>（此表一式</w:t>
      </w:r>
      <w:r>
        <w:rPr>
          <w:rFonts w:hint="default" w:ascii="Times New Roman" w:hAnsi="Times New Roman" w:cs="Times New Roman"/>
          <w:color w:val="000000"/>
          <w:kern w:val="0"/>
          <w:sz w:val="24"/>
          <w:lang w:eastAsia="zh-CN"/>
        </w:rPr>
        <w:t>五</w:t>
      </w:r>
      <w:r>
        <w:rPr>
          <w:rFonts w:hint="default" w:ascii="Times New Roman" w:hAnsi="Times New Roman" w:cs="Times New Roman"/>
          <w:color w:val="000000"/>
          <w:kern w:val="0"/>
          <w:sz w:val="24"/>
        </w:rPr>
        <w:t>份）</w:t>
      </w:r>
    </w:p>
    <w:p>
      <w:pPr>
        <w:jc w:val="right"/>
      </w:pPr>
      <w:r>
        <w:rPr>
          <w:rFonts w:hint="default" w:ascii="Times New Roman" w:hAnsi="Times New Roman" w:cs="Times New Roman"/>
          <w:color w:val="000000"/>
          <w:spacing w:val="12"/>
          <w:sz w:val="28"/>
          <w:szCs w:val="28"/>
        </w:rPr>
        <w:t>中共湖南省委组织部制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86511"/>
    <w:rsid w:val="6198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2020-09-01T01:54:00Z</dcterms:created>
  <dc:creator>渴望</dc:creator>
  <cp:lastModifiedBy>渴望</cp:lastModifiedBy>
  <dcterms:modified xsi:type="dcterms:W3CDTF">2020-09-01T01:55:26Z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