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0" w:tblpY="2296"/>
        <w:tblOverlap w:val="never"/>
        <w:tblW w:w="10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2"/>
        <w:gridCol w:w="1418"/>
        <w:gridCol w:w="1215"/>
        <w:gridCol w:w="1425"/>
        <w:gridCol w:w="1260"/>
        <w:gridCol w:w="555"/>
        <w:gridCol w:w="12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 龄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小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身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体 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民 族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ind w:firstLine="211" w:firstLineChars="1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婚 姻</w:t>
            </w:r>
          </w:p>
          <w:p>
            <w:pPr>
              <w:ind w:firstLine="211" w:firstLineChars="1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状 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政 治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面 貌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毕业学校</w:t>
            </w:r>
          </w:p>
        </w:tc>
        <w:tc>
          <w:tcPr>
            <w:tcW w:w="44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退伍时间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退伍编号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户籍地址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现住址</w:t>
            </w:r>
          </w:p>
        </w:tc>
        <w:tc>
          <w:tcPr>
            <w:tcW w:w="48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本人移动电    话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其他联系电    话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0" w:type="dxa"/>
            <w:vMerge w:val="restart"/>
            <w:vAlign w:val="top"/>
          </w:tcPr>
          <w:p>
            <w:pPr>
              <w:ind w:firstLine="211" w:firstLineChars="1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家 庭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 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成 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以 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重 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社 会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关 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  谓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 生 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月   日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政 治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面 貌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2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2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2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0185" w:type="dxa"/>
            <w:gridSpan w:val="9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本人承诺：上述填写的内容真实完整。如有不实，愿意承担取消选招资格的责任。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准备四张小二寸照片，一张贴在该表的指定位置，三张在背面写上名字备用。一张身份证正反面复印件，户口本第一页，本人户口本复印件。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报名人（签名）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018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吉林省金桥人力资源服务有限公司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联系电话：0438-5072225   手机：19104380573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审核人（签名）                                          年       月       日</w:t>
            </w:r>
          </w:p>
        </w:tc>
      </w:tr>
    </w:tbl>
    <w:p>
      <w:pPr>
        <w:spacing w:line="48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前郭县公安局招录</w:t>
      </w:r>
      <w:r>
        <w:rPr>
          <w:rStyle w:val="7"/>
          <w:rFonts w:hint="eastAsia" w:ascii="宋体" w:hAnsi="宋体" w:eastAsia="宋体" w:cs="宋体"/>
          <w:sz w:val="32"/>
          <w:szCs w:val="32"/>
        </w:rPr>
        <w:t>劳务派遣劳动合同制</w:t>
      </w:r>
      <w:r>
        <w:rPr>
          <w:rFonts w:hint="eastAsia"/>
          <w:b/>
          <w:bCs/>
          <w:color w:val="000000"/>
          <w:sz w:val="32"/>
          <w:szCs w:val="32"/>
        </w:rPr>
        <w:t>辅警报名表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nm03"/>
    <w:basedOn w:val="6"/>
    <w:qFormat/>
    <w:uiPriority w:val="0"/>
    <w:rPr>
      <w:shd w:val="clear" w:color="auto" w:fill="FF9A00"/>
    </w:rPr>
  </w:style>
  <w:style w:type="character" w:customStyle="1" w:styleId="11">
    <w:name w:val="nm031"/>
    <w:basedOn w:val="6"/>
    <w:qFormat/>
    <w:uiPriority w:val="0"/>
    <w:rPr>
      <w:shd w:val="clear" w:color="auto" w:fill="FF9A00"/>
    </w:rPr>
  </w:style>
  <w:style w:type="character" w:customStyle="1" w:styleId="12">
    <w:name w:val="nm01"/>
    <w:basedOn w:val="6"/>
    <w:qFormat/>
    <w:uiPriority w:val="0"/>
    <w:rPr>
      <w:shd w:val="clear" w:color="auto" w:fill="FF9A00"/>
    </w:rPr>
  </w:style>
  <w:style w:type="character" w:customStyle="1" w:styleId="13">
    <w:name w:val="nm02"/>
    <w:basedOn w:val="6"/>
    <w:qFormat/>
    <w:uiPriority w:val="0"/>
    <w:rPr>
      <w:shd w:val="clear" w:color="auto" w:fill="FF9A00"/>
    </w:rPr>
  </w:style>
  <w:style w:type="character" w:customStyle="1" w:styleId="14">
    <w:name w:val="nm021"/>
    <w:basedOn w:val="6"/>
    <w:qFormat/>
    <w:uiPriority w:val="0"/>
    <w:rPr>
      <w:shd w:val="clear" w:color="auto" w:fill="FF9A00"/>
    </w:rPr>
  </w:style>
  <w:style w:type="character" w:customStyle="1" w:styleId="15">
    <w:name w:val="red"/>
    <w:basedOn w:val="6"/>
    <w:qFormat/>
    <w:uiPriority w:val="0"/>
    <w:rPr>
      <w:color w:val="345DAD"/>
    </w:rPr>
  </w:style>
  <w:style w:type="character" w:customStyle="1" w:styleId="16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685</Words>
  <Characters>3910</Characters>
  <Lines>32</Lines>
  <Paragraphs>9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2020-07-17T02:25:00Z</dcterms:created>
  <dc:creator>Administrator</dc:creator>
  <cp:lastModifiedBy>七枫最</cp:lastModifiedBy>
  <cp:lastPrinted>2020-07-15T01:59:00Z</cp:lastPrinted>
  <dcterms:modified xsi:type="dcterms:W3CDTF">2020-07-20T02:28:00Z</dcterms:modified>
  <dc:title>姓 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