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附件2：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2020</w:t>
      </w:r>
      <w:r>
        <w:rPr>
          <w:rFonts w:hint="eastAsia" w:ascii="黑体" w:eastAsia="黑体"/>
          <w:sz w:val="30"/>
          <w:szCs w:val="30"/>
        </w:rPr>
        <w:t>年</w:t>
      </w:r>
      <w:r>
        <w:rPr>
          <w:rFonts w:hint="eastAsia" w:ascii="黑体" w:eastAsia="黑体"/>
          <w:sz w:val="30"/>
          <w:szCs w:val="30"/>
          <w:lang w:eastAsia="zh-CN"/>
        </w:rPr>
        <w:t>上</w:t>
      </w:r>
      <w:r>
        <w:rPr>
          <w:rFonts w:hint="eastAsia" w:ascii="黑体" w:eastAsia="黑体"/>
          <w:sz w:val="30"/>
          <w:szCs w:val="30"/>
        </w:rPr>
        <w:t>半年安吉县机关事业单位面向社会公开招聘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编外工作人员报名表</w:t>
      </w:r>
    </w:p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4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（注：个人简历包括教育经历和工作经历，教育经历从高中起）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838"/>
    <w:rsid w:val="001E6E7B"/>
    <w:rsid w:val="00472BB7"/>
    <w:rsid w:val="00473E35"/>
    <w:rsid w:val="00505782"/>
    <w:rsid w:val="00524517"/>
    <w:rsid w:val="005833BF"/>
    <w:rsid w:val="005C51BF"/>
    <w:rsid w:val="00603D16"/>
    <w:rsid w:val="00754838"/>
    <w:rsid w:val="00790CFC"/>
    <w:rsid w:val="00AE190F"/>
    <w:rsid w:val="00B167E5"/>
    <w:rsid w:val="00D14674"/>
    <w:rsid w:val="00EC0875"/>
    <w:rsid w:val="5A365A3F"/>
    <w:rsid w:val="6FC97909"/>
    <w:rsid w:val="7B2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2018-04-04T06:54:00Z</dcterms:created>
  <dc:creator>l</dc:creator>
  <cp:lastModifiedBy>Administrator</cp:lastModifiedBy>
  <dcterms:modified xsi:type="dcterms:W3CDTF">2020-01-09T02:29:50Z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