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陆良县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年公开选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事业单位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工作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人员年度考核情况证明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4"/>
        <w:tblW w:w="97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7"/>
        <w:gridCol w:w="431"/>
        <w:gridCol w:w="783"/>
        <w:gridCol w:w="629"/>
        <w:gridCol w:w="873"/>
        <w:gridCol w:w="330"/>
        <w:gridCol w:w="961"/>
        <w:gridCol w:w="1736"/>
        <w:gridCol w:w="349"/>
        <w:gridCol w:w="843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722" w:type="dxa"/>
            <w:gridSpan w:val="11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1187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10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参加工作时间</w:t>
            </w:r>
          </w:p>
        </w:tc>
        <w:tc>
          <w:tcPr>
            <w:tcW w:w="160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1187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学历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学位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所学专业</w:t>
            </w:r>
          </w:p>
        </w:tc>
        <w:tc>
          <w:tcPr>
            <w:tcW w:w="452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1187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10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毕业学校</w:t>
            </w:r>
          </w:p>
        </w:tc>
        <w:tc>
          <w:tcPr>
            <w:tcW w:w="400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毕业时间</w:t>
            </w:r>
          </w:p>
        </w:tc>
        <w:tc>
          <w:tcPr>
            <w:tcW w:w="24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118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pacing w:val="-10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现任职称</w:t>
            </w:r>
          </w:p>
          <w:p>
            <w:pPr>
              <w:spacing w:line="360" w:lineRule="exact"/>
              <w:jc w:val="center"/>
              <w:rPr>
                <w:rFonts w:hint="eastAsia" w:eastAsia="方正仿宋_GBK"/>
                <w:spacing w:val="-10"/>
                <w:sz w:val="28"/>
                <w:szCs w:val="28"/>
              </w:rPr>
            </w:pPr>
            <w:r>
              <w:rPr>
                <w:rFonts w:hint="eastAsia" w:eastAsia="方正仿宋_GBK"/>
                <w:spacing w:val="-10"/>
                <w:sz w:val="28"/>
                <w:szCs w:val="28"/>
              </w:rPr>
              <w:t>（职务）</w:t>
            </w:r>
          </w:p>
        </w:tc>
        <w:tc>
          <w:tcPr>
            <w:tcW w:w="40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现职称</w:t>
            </w:r>
            <w:r>
              <w:rPr>
                <w:rFonts w:hint="eastAsia" w:eastAsia="方正仿宋_GBK"/>
                <w:sz w:val="28"/>
                <w:szCs w:val="28"/>
              </w:rPr>
              <w:t>（职务）</w:t>
            </w:r>
            <w:r>
              <w:rPr>
                <w:rFonts w:eastAsia="方正仿宋_GBK"/>
                <w:sz w:val="28"/>
                <w:szCs w:val="28"/>
              </w:rPr>
              <w:t>取得时间</w:t>
            </w:r>
          </w:p>
        </w:tc>
        <w:tc>
          <w:tcPr>
            <w:tcW w:w="24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118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</w:t>
            </w:r>
          </w:p>
        </w:tc>
        <w:tc>
          <w:tcPr>
            <w:tcW w:w="4007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工作岗位</w:t>
            </w:r>
          </w:p>
          <w:p>
            <w:pPr>
              <w:spacing w:line="3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</w:t>
            </w:r>
            <w:r>
              <w:rPr>
                <w:rFonts w:eastAsia="方正仿宋_GBK"/>
                <w:sz w:val="28"/>
                <w:szCs w:val="28"/>
              </w:rPr>
              <w:t>科室、部门</w:t>
            </w:r>
            <w:r>
              <w:rPr>
                <w:rFonts w:hint="eastAsia" w:eastAsia="方正仿宋_GBK"/>
                <w:sz w:val="28"/>
                <w:szCs w:val="28"/>
              </w:rPr>
              <w:t>）</w:t>
            </w:r>
          </w:p>
        </w:tc>
        <w:tc>
          <w:tcPr>
            <w:tcW w:w="2443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722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161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考核</w:t>
            </w:r>
            <w:r>
              <w:rPr>
                <w:rFonts w:eastAsia="方正仿宋_GBK"/>
                <w:sz w:val="28"/>
                <w:szCs w:val="28"/>
              </w:rPr>
              <w:t>年度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201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6</w:t>
            </w:r>
            <w:r>
              <w:rPr>
                <w:rFonts w:eastAsia="方正仿宋_GBK"/>
                <w:sz w:val="28"/>
                <w:szCs w:val="28"/>
              </w:rPr>
              <w:t>年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201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sz w:val="28"/>
                <w:szCs w:val="28"/>
              </w:rPr>
              <w:t>年</w:t>
            </w:r>
          </w:p>
        </w:tc>
        <w:tc>
          <w:tcPr>
            <w:tcW w:w="279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201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方正仿宋_GBK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161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考核结果</w:t>
            </w:r>
          </w:p>
        </w:tc>
        <w:tc>
          <w:tcPr>
            <w:tcW w:w="261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792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4" w:hRule="exact"/>
          <w:jc w:val="center"/>
        </w:trPr>
        <w:tc>
          <w:tcPr>
            <w:tcW w:w="16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审核意见</w:t>
            </w:r>
          </w:p>
        </w:tc>
        <w:tc>
          <w:tcPr>
            <w:tcW w:w="8104" w:type="dxa"/>
            <w:gridSpan w:val="9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楷体_GBK"/>
                <w:sz w:val="36"/>
                <w:szCs w:val="36"/>
              </w:rPr>
            </w:pPr>
            <w:r>
              <w:rPr>
                <w:rFonts w:eastAsia="方正楷体_GBK"/>
                <w:sz w:val="36"/>
                <w:szCs w:val="36"/>
              </w:rPr>
              <w:t>经核</w:t>
            </w:r>
            <w:r>
              <w:rPr>
                <w:rFonts w:hint="eastAsia" w:eastAsia="方正楷体_GBK"/>
                <w:sz w:val="36"/>
                <w:szCs w:val="36"/>
              </w:rPr>
              <w:t>查</w:t>
            </w:r>
            <w:r>
              <w:rPr>
                <w:rFonts w:eastAsia="方正楷体_GBK"/>
                <w:sz w:val="36"/>
                <w:szCs w:val="36"/>
              </w:rPr>
              <w:t>，该同志年度考核</w:t>
            </w:r>
            <w:r>
              <w:rPr>
                <w:rFonts w:hint="eastAsia" w:eastAsia="方正楷体_GBK"/>
                <w:sz w:val="36"/>
                <w:szCs w:val="36"/>
              </w:rPr>
              <w:t>情况</w:t>
            </w:r>
            <w:r>
              <w:rPr>
                <w:rFonts w:eastAsia="方正楷体_GBK"/>
                <w:sz w:val="36"/>
                <w:szCs w:val="36"/>
              </w:rPr>
              <w:t>属实。</w:t>
            </w: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审核人（签字）：                     （公章）</w:t>
            </w:r>
          </w:p>
          <w:p>
            <w:pPr>
              <w:spacing w:line="400" w:lineRule="exact"/>
              <w:ind w:firstLine="280" w:firstLineChars="100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400" w:lineRule="exact"/>
              <w:ind w:firstLine="5460" w:firstLineChars="1950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D1A83"/>
    <w:rsid w:val="627D1A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2019-12-09T02:17:00Z</dcterms:created>
  <dc:creator>未定义</dc:creator>
  <cp:lastModifiedBy>未定义</cp:lastModifiedBy>
  <dcterms:modified xsi:type="dcterms:W3CDTF">2019-12-09T02:21:55Z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