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FD" w:rsidRDefault="00BE54FD" w:rsidP="00BE54FD">
      <w:pPr>
        <w:jc w:val="center"/>
        <w:rPr>
          <w:sz w:val="44"/>
          <w:szCs w:val="44"/>
        </w:rPr>
      </w:pPr>
    </w:p>
    <w:p w:rsidR="00BE54FD" w:rsidRPr="00F56475" w:rsidRDefault="00BE54FD" w:rsidP="00BE54FD">
      <w:pPr>
        <w:jc w:val="center"/>
        <w:rPr>
          <w:rFonts w:ascii="黑体" w:eastAsia="黑体" w:hAnsi="黑体"/>
          <w:sz w:val="44"/>
          <w:szCs w:val="44"/>
        </w:rPr>
      </w:pPr>
      <w:r w:rsidRPr="00F56475">
        <w:rPr>
          <w:rFonts w:ascii="黑体" w:eastAsia="黑体" w:hAnsi="黑体" w:hint="eastAsia"/>
          <w:sz w:val="44"/>
          <w:szCs w:val="44"/>
        </w:rPr>
        <w:t>岗位需求情况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940"/>
        <w:gridCol w:w="1938"/>
        <w:gridCol w:w="2097"/>
        <w:gridCol w:w="1668"/>
        <w:gridCol w:w="1653"/>
      </w:tblGrid>
      <w:tr w:rsidR="00BE54FD" w:rsidTr="009B1699">
        <w:tc>
          <w:tcPr>
            <w:tcW w:w="95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  室</w:t>
            </w:r>
          </w:p>
        </w:tc>
        <w:tc>
          <w:tcPr>
            <w:tcW w:w="2169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最低学历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需求专业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  求</w:t>
            </w:r>
          </w:p>
        </w:tc>
      </w:tr>
      <w:tr w:rsidR="00BE54FD" w:rsidTr="009B1699">
        <w:trPr>
          <w:trHeight w:val="780"/>
        </w:trPr>
        <w:tc>
          <w:tcPr>
            <w:tcW w:w="959" w:type="dxa"/>
            <w:vMerge w:val="restart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呼吸内科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 w:val="restart"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5人</w:t>
            </w:r>
          </w:p>
        </w:tc>
      </w:tr>
      <w:tr w:rsidR="00BE54FD" w:rsidTr="009B1699">
        <w:trPr>
          <w:trHeight w:val="463"/>
        </w:trPr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消化内科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老年病科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CCU病房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NICU</w:t>
            </w:r>
            <w:r>
              <w:rPr>
                <w:rFonts w:hint="eastAsia"/>
                <w:sz w:val="32"/>
                <w:szCs w:val="32"/>
              </w:rPr>
              <w:t>病房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 w:val="restart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神经外科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 w:val="restart"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  <w:p w:rsidR="00BE54FD" w:rsidRDefault="00BE54FD" w:rsidP="009B1699">
            <w:pPr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血管外科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乳腺外科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胸外科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骨外科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  <w:vMerge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泌尿外科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  <w:vMerge/>
          </w:tcPr>
          <w:p w:rsidR="00BE54FD" w:rsidRDefault="00BE54FD" w:rsidP="009B1699">
            <w:pPr>
              <w:rPr>
                <w:sz w:val="32"/>
                <w:szCs w:val="32"/>
              </w:rPr>
            </w:pPr>
          </w:p>
        </w:tc>
      </w:tr>
      <w:tr w:rsidR="00BE54FD" w:rsidTr="009B1699">
        <w:tc>
          <w:tcPr>
            <w:tcW w:w="959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儿科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1人</w:t>
            </w:r>
          </w:p>
        </w:tc>
      </w:tr>
      <w:tr w:rsidR="00BE54FD" w:rsidTr="009B1699">
        <w:tc>
          <w:tcPr>
            <w:tcW w:w="959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急诊科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1人</w:t>
            </w:r>
          </w:p>
        </w:tc>
      </w:tr>
      <w:tr w:rsidR="00BE54FD" w:rsidTr="009B1699">
        <w:tc>
          <w:tcPr>
            <w:tcW w:w="959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介入放射科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临床医学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BE54FD" w:rsidTr="009B1699">
        <w:tc>
          <w:tcPr>
            <w:tcW w:w="959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物理诊断科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超声、心电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2人</w:t>
            </w:r>
          </w:p>
        </w:tc>
      </w:tr>
      <w:tr w:rsidR="00BE54FD" w:rsidTr="009B1699">
        <w:tc>
          <w:tcPr>
            <w:tcW w:w="959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检验科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医学检验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1人</w:t>
            </w:r>
          </w:p>
        </w:tc>
      </w:tr>
      <w:tr w:rsidR="00BE54FD" w:rsidTr="009B1699">
        <w:tc>
          <w:tcPr>
            <w:tcW w:w="959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输血科</w:t>
            </w:r>
          </w:p>
        </w:tc>
        <w:tc>
          <w:tcPr>
            <w:tcW w:w="2169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大学本科</w:t>
            </w:r>
          </w:p>
        </w:tc>
        <w:tc>
          <w:tcPr>
            <w:tcW w:w="1705" w:type="dxa"/>
          </w:tcPr>
          <w:p w:rsidR="00BE54FD" w:rsidRDefault="00BE54FD" w:rsidP="009B16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医学检验</w:t>
            </w:r>
          </w:p>
        </w:tc>
        <w:tc>
          <w:tcPr>
            <w:tcW w:w="1705" w:type="dxa"/>
          </w:tcPr>
          <w:p w:rsidR="00BE54FD" w:rsidRDefault="00BE54FD" w:rsidP="009B169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1人</w:t>
            </w:r>
          </w:p>
        </w:tc>
      </w:tr>
    </w:tbl>
    <w:p w:rsidR="00BE54FD" w:rsidRDefault="00BE54FD" w:rsidP="00BE54FD">
      <w:pPr>
        <w:rPr>
          <w:sz w:val="32"/>
          <w:szCs w:val="32"/>
        </w:rPr>
      </w:pPr>
    </w:p>
    <w:p w:rsidR="00BE54FD" w:rsidRDefault="00BE54FD" w:rsidP="00BE54FD">
      <w:pPr>
        <w:rPr>
          <w:sz w:val="32"/>
          <w:szCs w:val="32"/>
        </w:rPr>
      </w:pPr>
    </w:p>
    <w:p w:rsidR="00B20895" w:rsidRDefault="00B20895">
      <w:bookmarkStart w:id="0" w:name="_GoBack"/>
      <w:bookmarkEnd w:id="0"/>
    </w:p>
    <w:sectPr w:rsidR="00B2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D"/>
    <w:rsid w:val="00B20895"/>
    <w:rsid w:val="00B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8A4F-5D09-45DF-AF9F-8EFE546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2019-08-06T06:37:00Z</dcterms:created>
  <dcterms:modified xsi:type="dcterms:W3CDTF">2019-08-06T06:38:00Z</dcterms:modified>
</cp:coreProperties>
</file>