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微软简标宋" w:hAnsi="宋体" w:eastAsia="微软简标宋" w:cs="宋体"/>
          <w:bCs/>
          <w:kern w:val="0"/>
          <w:sz w:val="44"/>
          <w:szCs w:val="44"/>
        </w:rPr>
      </w:pPr>
      <w:r>
        <w:rPr>
          <w:rFonts w:hint="eastAsia" w:ascii="微软简标宋" w:hAnsi="宋体" w:eastAsia="微软简标宋" w:cs="宋体"/>
          <w:bCs/>
          <w:kern w:val="0"/>
          <w:sz w:val="44"/>
          <w:szCs w:val="44"/>
          <w:lang w:eastAsia="zh-CN"/>
        </w:rPr>
        <w:t>关于</w:t>
      </w:r>
      <w:r>
        <w:rPr>
          <w:rFonts w:hint="eastAsia" w:ascii="微软简标宋" w:hAnsi="宋体" w:eastAsia="微软简标宋" w:cs="宋体"/>
          <w:bCs/>
          <w:kern w:val="0"/>
          <w:sz w:val="44"/>
          <w:szCs w:val="44"/>
        </w:rPr>
        <w:t>日照市公安局岚山分局</w:t>
      </w:r>
      <w:r>
        <w:rPr>
          <w:rFonts w:ascii="微软简标宋" w:hAnsi="宋体" w:eastAsia="微软简标宋" w:cs="宋体"/>
          <w:bCs/>
          <w:kern w:val="0"/>
          <w:sz w:val="44"/>
          <w:szCs w:val="44"/>
        </w:rPr>
        <w:t>2019</w:t>
      </w:r>
      <w:r>
        <w:rPr>
          <w:rFonts w:hint="eastAsia" w:ascii="微软简标宋" w:hAnsi="宋体" w:eastAsia="微软简标宋" w:cs="宋体"/>
          <w:bCs/>
          <w:kern w:val="0"/>
          <w:sz w:val="44"/>
          <w:szCs w:val="44"/>
        </w:rPr>
        <w:t>年公开招聘警务辅助人员</w:t>
      </w:r>
      <w:r>
        <w:rPr>
          <w:rFonts w:hint="eastAsia" w:ascii="微软简标宋" w:hAnsi="宋体" w:eastAsia="微软简标宋" w:cs="宋体"/>
          <w:bCs/>
          <w:kern w:val="0"/>
          <w:sz w:val="44"/>
          <w:szCs w:val="44"/>
          <w:lang w:eastAsia="zh-CN"/>
        </w:rPr>
        <w:t>笔试合格线及</w:t>
      </w:r>
      <w:r>
        <w:rPr>
          <w:rFonts w:hint="eastAsia" w:ascii="微软简标宋" w:hAnsi="宋体" w:eastAsia="微软简标宋" w:cs="宋体"/>
          <w:bCs/>
          <w:kern w:val="0"/>
          <w:sz w:val="44"/>
          <w:szCs w:val="44"/>
        </w:rPr>
        <w:t>面试通知</w:t>
      </w:r>
    </w:p>
    <w:p>
      <w:pPr>
        <w:widowControl/>
        <w:spacing w:line="500" w:lineRule="exact"/>
        <w:ind w:firstLine="880" w:firstLineChars="200"/>
        <w:jc w:val="center"/>
        <w:rPr>
          <w:rFonts w:ascii="微软简标宋" w:hAnsi="宋体" w:eastAsia="微软简标宋" w:cs="宋体"/>
          <w:bCs/>
          <w:kern w:val="0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根据岗位招聘人数及报名人员笔试成绩情况，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 xml:space="preserve">经招聘工作领导小组研究确定，笔试最低合格分数线为45分。现将面试有关事项通知如下： </w:t>
      </w:r>
    </w:p>
    <w:p>
      <w:pPr>
        <w:widowControl/>
        <w:spacing w:line="500" w:lineRule="exact"/>
        <w:ind w:firstLine="640" w:firstLineChars="20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一、考试说明</w:t>
      </w:r>
    </w:p>
    <w:p>
      <w:pPr>
        <w:widowControl/>
        <w:spacing w:line="500" w:lineRule="exact"/>
        <w:ind w:firstLine="640" w:firstLineChars="20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考生需持本人身份证和准考证进入考场。考生必须严格遵守考场纪律，迟到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分钟后不得入场，并视为自动放弃考试资格。</w:t>
      </w:r>
    </w:p>
    <w:p>
      <w:pPr>
        <w:widowControl/>
        <w:spacing w:line="500" w:lineRule="exact"/>
        <w:ind w:firstLine="640" w:firstLineChars="20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二、考试时间及地点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考试时间：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日上午</w:t>
      </w:r>
      <w:r>
        <w:rPr>
          <w:rFonts w:ascii="仿宋_GB2312" w:eastAsia="仿宋_GB2312"/>
          <w:sz w:val="32"/>
          <w:szCs w:val="32"/>
        </w:rPr>
        <w:t>9:00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考试地点：岚山区玉泉三路与太平岭路交汇处东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米路边新岚山人力资源有限公司</w:t>
      </w:r>
    </w:p>
    <w:p>
      <w:pPr>
        <w:widowControl/>
        <w:spacing w:before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pict>
          <v:shape id="_x0000_i1025" o:spt="75" type="#_x0000_t75" style="height:226.5pt;width:419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三、联系方式</w:t>
      </w:r>
    </w:p>
    <w:p>
      <w:pPr>
        <w:widowControl/>
        <w:spacing w:line="560" w:lineRule="exact"/>
        <w:ind w:left="4318" w:leftChars="304" w:hanging="3680" w:hangingChars="11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联系人：刘忠光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0633-7955028      </w:t>
      </w:r>
    </w:p>
    <w:p>
      <w:pPr>
        <w:widowControl/>
        <w:spacing w:line="560" w:lineRule="exact"/>
        <w:ind w:left="4318" w:leftChars="304" w:hanging="3680" w:hangingChars="11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left="4309" w:leftChars="2052" w:firstLine="160" w:firstLineChars="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日照市安岚保安服务有限公司</w:t>
      </w:r>
    </w:p>
    <w:p>
      <w:pPr>
        <w:ind w:right="960" w:firstLine="4320" w:firstLineChars="135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3A5"/>
    <w:rsid w:val="00004305"/>
    <w:rsid w:val="00005396"/>
    <w:rsid w:val="0001764F"/>
    <w:rsid w:val="000A2109"/>
    <w:rsid w:val="000A2553"/>
    <w:rsid w:val="000B33D9"/>
    <w:rsid w:val="000B645A"/>
    <w:rsid w:val="00121913"/>
    <w:rsid w:val="00136A08"/>
    <w:rsid w:val="001E0485"/>
    <w:rsid w:val="0025213A"/>
    <w:rsid w:val="00272899"/>
    <w:rsid w:val="00280B6E"/>
    <w:rsid w:val="002D5B93"/>
    <w:rsid w:val="00356C0D"/>
    <w:rsid w:val="003D4E33"/>
    <w:rsid w:val="003E1E3D"/>
    <w:rsid w:val="00412093"/>
    <w:rsid w:val="0045525E"/>
    <w:rsid w:val="00547126"/>
    <w:rsid w:val="005B1D71"/>
    <w:rsid w:val="005B5D76"/>
    <w:rsid w:val="005D06E9"/>
    <w:rsid w:val="005E4037"/>
    <w:rsid w:val="005E434D"/>
    <w:rsid w:val="00623A9C"/>
    <w:rsid w:val="006A4C4E"/>
    <w:rsid w:val="006D1175"/>
    <w:rsid w:val="006E2ED7"/>
    <w:rsid w:val="00725F12"/>
    <w:rsid w:val="00734C4E"/>
    <w:rsid w:val="00783A61"/>
    <w:rsid w:val="00806F02"/>
    <w:rsid w:val="00866C68"/>
    <w:rsid w:val="0088429A"/>
    <w:rsid w:val="008C4D5A"/>
    <w:rsid w:val="008D3E28"/>
    <w:rsid w:val="008D704F"/>
    <w:rsid w:val="008E16E2"/>
    <w:rsid w:val="00912731"/>
    <w:rsid w:val="00912EC3"/>
    <w:rsid w:val="009146AC"/>
    <w:rsid w:val="009213F8"/>
    <w:rsid w:val="009A18DF"/>
    <w:rsid w:val="00A22957"/>
    <w:rsid w:val="00A36F91"/>
    <w:rsid w:val="00A36FEF"/>
    <w:rsid w:val="00A57BFF"/>
    <w:rsid w:val="00AB7835"/>
    <w:rsid w:val="00AD1F35"/>
    <w:rsid w:val="00B25CA8"/>
    <w:rsid w:val="00B27027"/>
    <w:rsid w:val="00B35F42"/>
    <w:rsid w:val="00B47499"/>
    <w:rsid w:val="00B61A75"/>
    <w:rsid w:val="00BF295B"/>
    <w:rsid w:val="00C043A5"/>
    <w:rsid w:val="00C2191D"/>
    <w:rsid w:val="00C27737"/>
    <w:rsid w:val="00C5339D"/>
    <w:rsid w:val="00CE7CDB"/>
    <w:rsid w:val="00D13095"/>
    <w:rsid w:val="00D827C3"/>
    <w:rsid w:val="00D830FD"/>
    <w:rsid w:val="00DB6430"/>
    <w:rsid w:val="00DF1E0D"/>
    <w:rsid w:val="00E205BF"/>
    <w:rsid w:val="00E23C8D"/>
    <w:rsid w:val="00E37A89"/>
    <w:rsid w:val="00E75EA4"/>
    <w:rsid w:val="00EC0CFD"/>
    <w:rsid w:val="00ED2D29"/>
    <w:rsid w:val="00ED723C"/>
    <w:rsid w:val="00EE0E07"/>
    <w:rsid w:val="00EE5A65"/>
    <w:rsid w:val="00FC70A5"/>
    <w:rsid w:val="00FD123C"/>
    <w:rsid w:val="00FE2930"/>
    <w:rsid w:val="35A213B4"/>
    <w:rsid w:val="4F55679E"/>
    <w:rsid w:val="59061FAA"/>
    <w:rsid w:val="72D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Heading 2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35</Words>
  <Characters>201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2017-08-23T03:21:00Z</dcterms:created>
  <dc:creator>l</dc:creator>
  <cp:lastModifiedBy>Administrator</cp:lastModifiedBy>
  <cp:lastPrinted>2017-09-12T01:23:00Z</cp:lastPrinted>
  <dcterms:modified xsi:type="dcterms:W3CDTF">2020-01-06T10:06:53Z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