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0DAE" w14:textId="77777777" w:rsidR="00421E33" w:rsidRPr="004360C8" w:rsidRDefault="00D10AE2">
      <w:pPr>
        <w:jc w:val="center"/>
        <w:rPr>
          <w:rFonts w:ascii="方正小标宋简体" w:eastAsia="方正小标宋简体" w:hAnsi="STFangsong" w:hint="eastAsia"/>
          <w:bCs/>
          <w:sz w:val="36"/>
          <w:szCs w:val="36"/>
        </w:rPr>
      </w:pPr>
      <w:bookmarkStart w:id="0" w:name="_GoBack"/>
      <w:r w:rsidRPr="004360C8">
        <w:rPr>
          <w:rFonts w:ascii="方正小标宋简体" w:eastAsia="方正小标宋简体" w:hAnsi="STFangsong" w:hint="eastAsia"/>
          <w:bCs/>
          <w:sz w:val="36"/>
          <w:szCs w:val="36"/>
        </w:rPr>
        <w:t>兰州大学</w:t>
      </w:r>
      <w:r w:rsidRPr="004360C8">
        <w:rPr>
          <w:rFonts w:ascii="方正小标宋简体" w:eastAsia="方正小标宋简体" w:hAnsi="STFangsong" w:hint="eastAsia"/>
          <w:bCs/>
          <w:sz w:val="36"/>
          <w:szCs w:val="36"/>
        </w:rPr>
        <w:t>一带一路研究中心</w:t>
      </w:r>
      <w:r w:rsidRPr="004360C8">
        <w:rPr>
          <w:rFonts w:ascii="方正小标宋简体" w:eastAsia="方正小标宋简体" w:hAnsi="STFangsong" w:hint="eastAsia"/>
          <w:bCs/>
          <w:sz w:val="36"/>
          <w:szCs w:val="36"/>
        </w:rPr>
        <w:t>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bookmarkEnd w:id="0"/>
          <w:p w14:paraId="38D79065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14:paraId="0B4A611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研修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近五年学术成果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Default="00D10AE2">
            <w:pPr>
              <w:ind w:left="4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7"/>
      <w:footerReference w:type="even" r:id="rId8"/>
      <w:footerReference w:type="default" r:id="rId9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63F4" w14:textId="77777777" w:rsidR="00D10AE2" w:rsidRDefault="00D10AE2">
      <w:r>
        <w:separator/>
      </w:r>
    </w:p>
  </w:endnote>
  <w:endnote w:type="continuationSeparator" w:id="0">
    <w:p w14:paraId="2C669842" w14:textId="77777777" w:rsidR="00D10AE2" w:rsidRDefault="00D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7AA3" w14:textId="77777777" w:rsidR="00D10AE2" w:rsidRDefault="00D10AE2">
      <w:r>
        <w:separator/>
      </w:r>
    </w:p>
  </w:footnote>
  <w:footnote w:type="continuationSeparator" w:id="0">
    <w:p w14:paraId="61404183" w14:textId="77777777" w:rsidR="00D10AE2" w:rsidRDefault="00D1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62D03"/>
    <w:rsid w:val="00421E33"/>
    <w:rsid w:val="004360C8"/>
    <w:rsid w:val="00771FAE"/>
    <w:rsid w:val="00D10AE2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6AE1"/>
  <w15:docId w15:val="{B27D37FF-0764-44F9-8C3E-580146D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兰州大学 一带一路研究中心</cp:lastModifiedBy>
  <cp:revision>2</cp:revision>
  <dcterms:created xsi:type="dcterms:W3CDTF">2019-12-25T02:45:00Z</dcterms:created>
  <dcterms:modified xsi:type="dcterms:W3CDTF">2019-12-25T02:45:00Z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